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B559" w14:textId="06E05302" w:rsidR="00C455DA" w:rsidRPr="00C47F82" w:rsidRDefault="00C455DA" w:rsidP="00E571BE">
      <w:pPr>
        <w:rPr>
          <w:rFonts w:ascii="Calibri" w:hAnsi="Calibri" w:cs="Calibri"/>
          <w:b/>
          <w:bCs/>
          <w:sz w:val="28"/>
          <w:szCs w:val="28"/>
        </w:rPr>
      </w:pPr>
      <w:r>
        <w:rPr>
          <w:rFonts w:ascii="Calibri" w:hAnsi="Calibri" w:cs="Calibri"/>
          <w:b/>
          <w:bCs/>
          <w:sz w:val="28"/>
          <w:szCs w:val="28"/>
        </w:rPr>
        <w:t xml:space="preserve">Sortimentserweiterung: Pottsalat liefert jetzt auch Ramen und </w:t>
      </w:r>
      <w:proofErr w:type="spellStart"/>
      <w:r>
        <w:rPr>
          <w:rFonts w:ascii="Calibri" w:hAnsi="Calibri" w:cs="Calibri"/>
          <w:b/>
          <w:bCs/>
          <w:sz w:val="28"/>
          <w:szCs w:val="28"/>
        </w:rPr>
        <w:t>Pho</w:t>
      </w:r>
      <w:proofErr w:type="spellEnd"/>
    </w:p>
    <w:p w14:paraId="6017EF16" w14:textId="77777777" w:rsidR="00C47F82" w:rsidRDefault="00C47F82" w:rsidP="00E571BE">
      <w:pPr>
        <w:rPr>
          <w:rFonts w:ascii="Calibri" w:hAnsi="Calibri" w:cs="Calibri"/>
          <w:b/>
          <w:bCs/>
        </w:rPr>
      </w:pPr>
    </w:p>
    <w:p w14:paraId="047CD6EF" w14:textId="50889333" w:rsidR="00F04DC5" w:rsidRDefault="00F04DC5" w:rsidP="00E571BE">
      <w:pPr>
        <w:rPr>
          <w:rFonts w:ascii="Calibri" w:hAnsi="Calibri" w:cs="Calibri"/>
          <w:b/>
          <w:bCs/>
        </w:rPr>
      </w:pPr>
      <w:r>
        <w:rPr>
          <w:rFonts w:ascii="Calibri" w:hAnsi="Calibri" w:cs="Calibri"/>
          <w:b/>
          <w:bCs/>
        </w:rPr>
        <w:t xml:space="preserve">Lieferdienst </w:t>
      </w:r>
      <w:r w:rsidR="00C455DA">
        <w:rPr>
          <w:rFonts w:ascii="Calibri" w:hAnsi="Calibri" w:cs="Calibri"/>
          <w:b/>
          <w:bCs/>
        </w:rPr>
        <w:t>launcht deutschlandweit ersten Ramen-Konfigurator und rollt neue Produkte in allen Filialen aus</w:t>
      </w:r>
    </w:p>
    <w:p w14:paraId="10D6CB1E" w14:textId="77777777" w:rsidR="00E571BE" w:rsidRPr="00EE19F7" w:rsidRDefault="00E571BE" w:rsidP="00E571BE">
      <w:pPr>
        <w:rPr>
          <w:rFonts w:ascii="Calibri" w:hAnsi="Calibri" w:cs="Calibri"/>
        </w:rPr>
      </w:pPr>
    </w:p>
    <w:p w14:paraId="41147CA7" w14:textId="77E410BA" w:rsidR="001027CC"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r>
      <w:r w:rsidR="00112E6D">
        <w:rPr>
          <w:rFonts w:ascii="Calibri" w:hAnsi="Calibri" w:cs="Calibri"/>
        </w:rPr>
        <w:t>Pottsalat nimmt japanische und vietnamesische Nudelsuppen dauerhaft ins Programm</w:t>
      </w:r>
    </w:p>
    <w:p w14:paraId="6D6DC489" w14:textId="20EC9CE6" w:rsidR="00112E6D"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r>
      <w:r w:rsidR="00112E6D">
        <w:rPr>
          <w:rFonts w:ascii="Calibri" w:hAnsi="Calibri" w:cs="Calibri"/>
        </w:rPr>
        <w:t xml:space="preserve">Kunden können im deutschlandweit ersten Ramen-Konfigurator ihre eigenen </w:t>
      </w:r>
      <w:proofErr w:type="spellStart"/>
      <w:r w:rsidR="00112E6D">
        <w:rPr>
          <w:rFonts w:ascii="Calibri" w:hAnsi="Calibri" w:cs="Calibri"/>
        </w:rPr>
        <w:t>Pho</w:t>
      </w:r>
      <w:proofErr w:type="spellEnd"/>
      <w:r w:rsidR="00112E6D">
        <w:rPr>
          <w:rFonts w:ascii="Calibri" w:hAnsi="Calibri" w:cs="Calibri"/>
        </w:rPr>
        <w:t xml:space="preserve">- und Ramen-Kreationen gestalten </w:t>
      </w:r>
    </w:p>
    <w:p w14:paraId="3D5C4862" w14:textId="77CDA73B" w:rsidR="00D55DB0" w:rsidRDefault="00E571BE" w:rsidP="00E571BE">
      <w:pPr>
        <w:ind w:left="567" w:hanging="567"/>
        <w:rPr>
          <w:rFonts w:ascii="Calibri" w:hAnsi="Calibri" w:cs="Calibri"/>
        </w:rPr>
      </w:pPr>
      <w:r w:rsidRPr="00EE19F7">
        <w:rPr>
          <w:rFonts w:ascii="Calibri" w:hAnsi="Calibri" w:cs="Calibri"/>
        </w:rPr>
        <w:t>+++</w:t>
      </w:r>
      <w:r w:rsidRPr="00EE19F7">
        <w:rPr>
          <w:rFonts w:ascii="Calibri" w:hAnsi="Calibri" w:cs="Calibri"/>
        </w:rPr>
        <w:tab/>
      </w:r>
      <w:r w:rsidR="00D55DB0">
        <w:rPr>
          <w:rFonts w:ascii="Calibri" w:hAnsi="Calibri" w:cs="Calibri"/>
        </w:rPr>
        <w:t xml:space="preserve">Unternehmen bietet die neuen Gerichte an allen neun Pottsalat-Standorten an </w:t>
      </w:r>
    </w:p>
    <w:p w14:paraId="6BC7E938" w14:textId="066856B3" w:rsidR="00D55DB0" w:rsidRDefault="00D55DB0" w:rsidP="00D55DB0">
      <w:pPr>
        <w:ind w:left="567" w:hanging="567"/>
        <w:rPr>
          <w:rFonts w:ascii="Calibri" w:hAnsi="Calibri" w:cs="Calibri"/>
        </w:rPr>
      </w:pPr>
      <w:r w:rsidRPr="00EE19F7">
        <w:rPr>
          <w:rFonts w:ascii="Calibri" w:hAnsi="Calibri" w:cs="Calibri"/>
        </w:rPr>
        <w:t>+++</w:t>
      </w:r>
      <w:r>
        <w:rPr>
          <w:rFonts w:ascii="Calibri" w:hAnsi="Calibri" w:cs="Calibri"/>
        </w:rPr>
        <w:tab/>
        <w:t xml:space="preserve">Ramen und </w:t>
      </w:r>
      <w:proofErr w:type="spellStart"/>
      <w:r>
        <w:rPr>
          <w:rFonts w:ascii="Calibri" w:hAnsi="Calibri" w:cs="Calibri"/>
        </w:rPr>
        <w:t>Phos</w:t>
      </w:r>
      <w:proofErr w:type="spellEnd"/>
      <w:r>
        <w:rPr>
          <w:rFonts w:ascii="Calibri" w:hAnsi="Calibri" w:cs="Calibri"/>
        </w:rPr>
        <w:t xml:space="preserve"> werden in 24 Städten ausgeliefert</w:t>
      </w:r>
    </w:p>
    <w:p w14:paraId="37C0CF78" w14:textId="77777777" w:rsidR="00CD7D82" w:rsidRDefault="00CD7D82" w:rsidP="00B340E0">
      <w:pPr>
        <w:rPr>
          <w:rFonts w:ascii="Calibri" w:hAnsi="Calibri" w:cs="Calibri"/>
        </w:rPr>
      </w:pPr>
    </w:p>
    <w:p w14:paraId="68F46D7D" w14:textId="07780039" w:rsidR="00361BEF" w:rsidRDefault="00B340E0" w:rsidP="00B340E0">
      <w:pPr>
        <w:rPr>
          <w:rFonts w:ascii="Calibri" w:hAnsi="Calibri" w:cs="Calibri"/>
        </w:rPr>
      </w:pPr>
      <w:r>
        <w:rPr>
          <w:rFonts w:ascii="Calibri" w:hAnsi="Calibri" w:cs="Calibri"/>
        </w:rPr>
        <w:t xml:space="preserve">Pottsalat handelt jetzt auch mit heißer Ware: Der </w:t>
      </w:r>
      <w:r>
        <w:rPr>
          <w:rFonts w:ascii="Calibri" w:hAnsi="Calibri" w:cs="Calibri"/>
        </w:rPr>
        <w:t>auf gesunde Salate und Bowls spezialisierte Lieferdienst</w:t>
      </w:r>
      <w:r>
        <w:rPr>
          <w:rFonts w:ascii="Calibri" w:hAnsi="Calibri" w:cs="Calibri"/>
        </w:rPr>
        <w:t xml:space="preserve"> weitet sein Produktsortiment aus und </w:t>
      </w:r>
      <w:r w:rsidR="00375BF2">
        <w:rPr>
          <w:rFonts w:ascii="Calibri" w:hAnsi="Calibri" w:cs="Calibri"/>
        </w:rPr>
        <w:t>nimmt</w:t>
      </w:r>
      <w:r>
        <w:rPr>
          <w:rFonts w:ascii="Calibri" w:hAnsi="Calibri" w:cs="Calibri"/>
        </w:rPr>
        <w:t xml:space="preserve"> Ramen und </w:t>
      </w:r>
      <w:proofErr w:type="spellStart"/>
      <w:r>
        <w:rPr>
          <w:rFonts w:ascii="Calibri" w:hAnsi="Calibri" w:cs="Calibri"/>
        </w:rPr>
        <w:t>Pho</w:t>
      </w:r>
      <w:proofErr w:type="spellEnd"/>
      <w:r>
        <w:rPr>
          <w:rFonts w:ascii="Calibri" w:hAnsi="Calibri" w:cs="Calibri"/>
        </w:rPr>
        <w:t xml:space="preserve"> </w:t>
      </w:r>
      <w:r w:rsidR="00DF29E4">
        <w:rPr>
          <w:rFonts w:ascii="Calibri" w:hAnsi="Calibri" w:cs="Calibri"/>
        </w:rPr>
        <w:t xml:space="preserve">an allen neun Standorten </w:t>
      </w:r>
      <w:r w:rsidR="00375BF2">
        <w:rPr>
          <w:rFonts w:ascii="Calibri" w:hAnsi="Calibri" w:cs="Calibri"/>
        </w:rPr>
        <w:t>auf seine Speisekarte</w:t>
      </w:r>
      <w:r>
        <w:rPr>
          <w:rFonts w:ascii="Calibri" w:hAnsi="Calibri" w:cs="Calibri"/>
        </w:rPr>
        <w:t xml:space="preserve">. Seit dieser Woche können </w:t>
      </w:r>
      <w:r w:rsidR="00866234">
        <w:rPr>
          <w:rFonts w:ascii="Calibri" w:hAnsi="Calibri" w:cs="Calibri"/>
        </w:rPr>
        <w:t xml:space="preserve">sich </w:t>
      </w:r>
      <w:r>
        <w:rPr>
          <w:rFonts w:ascii="Calibri" w:hAnsi="Calibri" w:cs="Calibri"/>
        </w:rPr>
        <w:t xml:space="preserve">Kunden </w:t>
      </w:r>
      <w:r w:rsidR="00C85634">
        <w:rPr>
          <w:rFonts w:ascii="Calibri" w:hAnsi="Calibri" w:cs="Calibri"/>
        </w:rPr>
        <w:t>d</w:t>
      </w:r>
      <w:r>
        <w:rPr>
          <w:rFonts w:ascii="Calibri" w:hAnsi="Calibri" w:cs="Calibri"/>
        </w:rPr>
        <w:t xml:space="preserve">ie traditionellen japanischen und vietnamesischen Nudelsuppen </w:t>
      </w:r>
      <w:r w:rsidR="00C85634">
        <w:rPr>
          <w:rFonts w:ascii="Calibri" w:hAnsi="Calibri" w:cs="Calibri"/>
        </w:rPr>
        <w:t xml:space="preserve">auf </w:t>
      </w:r>
      <w:hyperlink r:id="rId5" w:history="1">
        <w:r w:rsidR="00C85634" w:rsidRPr="0035687B">
          <w:rPr>
            <w:rStyle w:val="Hyperlink"/>
            <w:rFonts w:ascii="Calibri" w:hAnsi="Calibri" w:cs="Calibri"/>
          </w:rPr>
          <w:t>www.pottsalat.de</w:t>
        </w:r>
      </w:hyperlink>
      <w:r w:rsidR="00C85634">
        <w:rPr>
          <w:rFonts w:ascii="Calibri" w:hAnsi="Calibri" w:cs="Calibri"/>
        </w:rPr>
        <w:t xml:space="preserve"> bestellen und </w:t>
      </w:r>
      <w:r w:rsidR="00DF29E4">
        <w:rPr>
          <w:rFonts w:ascii="Calibri" w:hAnsi="Calibri" w:cs="Calibri"/>
        </w:rPr>
        <w:t xml:space="preserve">in 24 Städten </w:t>
      </w:r>
      <w:r w:rsidR="00C85634">
        <w:rPr>
          <w:rFonts w:ascii="Calibri" w:hAnsi="Calibri" w:cs="Calibri"/>
        </w:rPr>
        <w:t>klimaneutral nach Hause liefern lassen.</w:t>
      </w:r>
      <w:r w:rsidR="00375BF2">
        <w:rPr>
          <w:rFonts w:ascii="Calibri" w:hAnsi="Calibri" w:cs="Calibri"/>
        </w:rPr>
        <w:t xml:space="preserve"> </w:t>
      </w:r>
      <w:r w:rsidR="00C85634">
        <w:rPr>
          <w:rFonts w:ascii="Calibri" w:hAnsi="Calibri" w:cs="Calibri"/>
        </w:rPr>
        <w:t xml:space="preserve">Mit den neuen </w:t>
      </w:r>
      <w:proofErr w:type="spellStart"/>
      <w:r w:rsidR="00C85634">
        <w:rPr>
          <w:rFonts w:ascii="Calibri" w:hAnsi="Calibri" w:cs="Calibri"/>
        </w:rPr>
        <w:t>Pho</w:t>
      </w:r>
      <w:proofErr w:type="spellEnd"/>
      <w:r w:rsidR="00C85634">
        <w:rPr>
          <w:rFonts w:ascii="Calibri" w:hAnsi="Calibri" w:cs="Calibri"/>
        </w:rPr>
        <w:t xml:space="preserve">- und Ramen-Gerichten reagiert das Unternehmen auf anhaltende Kundenanfragen, neben Bowls und Salaten auch warme Speisen anzubieten. </w:t>
      </w:r>
    </w:p>
    <w:p w14:paraId="72C2F3AA" w14:textId="77777777" w:rsidR="00375BF2" w:rsidRDefault="00375BF2" w:rsidP="00B340E0">
      <w:pPr>
        <w:rPr>
          <w:rFonts w:ascii="Calibri" w:hAnsi="Calibri" w:cs="Calibri"/>
        </w:rPr>
      </w:pPr>
    </w:p>
    <w:p w14:paraId="783B5553" w14:textId="2A636071" w:rsidR="003967FB" w:rsidRDefault="0008254C" w:rsidP="00B340E0">
      <w:pPr>
        <w:rPr>
          <w:rFonts w:ascii="Calibri" w:hAnsi="Calibri" w:cs="Calibri"/>
        </w:rPr>
      </w:pPr>
      <w:r>
        <w:rPr>
          <w:rFonts w:ascii="Calibri" w:hAnsi="Calibri" w:cs="Calibri"/>
        </w:rPr>
        <w:t>„</w:t>
      </w:r>
      <w:r w:rsidR="003010F4">
        <w:rPr>
          <w:rFonts w:ascii="Calibri" w:hAnsi="Calibri" w:cs="Calibri"/>
        </w:rPr>
        <w:t xml:space="preserve">Dass wir warmes Essen </w:t>
      </w:r>
      <w:r w:rsidR="0003374C">
        <w:rPr>
          <w:rFonts w:ascii="Calibri" w:hAnsi="Calibri" w:cs="Calibri"/>
        </w:rPr>
        <w:t xml:space="preserve">ins Programm </w:t>
      </w:r>
      <w:r w:rsidR="00EB283E">
        <w:rPr>
          <w:rFonts w:ascii="Calibri" w:hAnsi="Calibri" w:cs="Calibri"/>
        </w:rPr>
        <w:t>nehmen</w:t>
      </w:r>
      <w:r w:rsidR="003010F4">
        <w:rPr>
          <w:rFonts w:ascii="Calibri" w:hAnsi="Calibri" w:cs="Calibri"/>
        </w:rPr>
        <w:t xml:space="preserve">, </w:t>
      </w:r>
      <w:r w:rsidR="00425EF1">
        <w:rPr>
          <w:rFonts w:ascii="Calibri" w:hAnsi="Calibri" w:cs="Calibri"/>
        </w:rPr>
        <w:t xml:space="preserve">wird schon lange heiß begehrt“, </w:t>
      </w:r>
      <w:r w:rsidR="003010F4">
        <w:rPr>
          <w:rFonts w:ascii="Calibri" w:hAnsi="Calibri" w:cs="Calibri"/>
        </w:rPr>
        <w:t xml:space="preserve">erläutert Pottsalat-Geschäftsführer Ben Küstner die </w:t>
      </w:r>
      <w:r w:rsidR="00866234">
        <w:rPr>
          <w:rFonts w:ascii="Calibri" w:hAnsi="Calibri" w:cs="Calibri"/>
        </w:rPr>
        <w:t>Angebots</w:t>
      </w:r>
      <w:r w:rsidR="003010F4">
        <w:rPr>
          <w:rFonts w:ascii="Calibri" w:hAnsi="Calibri" w:cs="Calibri"/>
        </w:rPr>
        <w:t xml:space="preserve">erweiterung. </w:t>
      </w:r>
      <w:r w:rsidR="00425EF1">
        <w:rPr>
          <w:rFonts w:ascii="Calibri" w:hAnsi="Calibri" w:cs="Calibri"/>
        </w:rPr>
        <w:t xml:space="preserve">„Darum haben wir nach einer Testphase </w:t>
      </w:r>
      <w:r w:rsidR="004A09DD">
        <w:rPr>
          <w:rFonts w:ascii="Calibri" w:hAnsi="Calibri" w:cs="Calibri"/>
        </w:rPr>
        <w:t xml:space="preserve">im engen Austausch mit unseren Kunden </w:t>
      </w:r>
      <w:r w:rsidR="00425EF1">
        <w:rPr>
          <w:rFonts w:ascii="Calibri" w:hAnsi="Calibri" w:cs="Calibri"/>
        </w:rPr>
        <w:t xml:space="preserve">die </w:t>
      </w:r>
      <w:r w:rsidR="004A09DD">
        <w:rPr>
          <w:rFonts w:ascii="Calibri" w:hAnsi="Calibri" w:cs="Calibri"/>
        </w:rPr>
        <w:t>Wünsche</w:t>
      </w:r>
      <w:r w:rsidR="00425EF1">
        <w:rPr>
          <w:rFonts w:ascii="Calibri" w:hAnsi="Calibri" w:cs="Calibri"/>
        </w:rPr>
        <w:t xml:space="preserve"> nach heißen Speisen umgesetzt“</w:t>
      </w:r>
      <w:r w:rsidR="004A09DD">
        <w:rPr>
          <w:rFonts w:ascii="Calibri" w:hAnsi="Calibri" w:cs="Calibri"/>
        </w:rPr>
        <w:t xml:space="preserve">, </w:t>
      </w:r>
      <w:r w:rsidR="00866234">
        <w:rPr>
          <w:rFonts w:ascii="Calibri" w:hAnsi="Calibri" w:cs="Calibri"/>
        </w:rPr>
        <w:t>so</w:t>
      </w:r>
      <w:r w:rsidR="004A09DD">
        <w:rPr>
          <w:rFonts w:ascii="Calibri" w:hAnsi="Calibri" w:cs="Calibri"/>
        </w:rPr>
        <w:t xml:space="preserve"> der Mitgründer </w:t>
      </w:r>
      <w:r w:rsidR="00866234">
        <w:rPr>
          <w:rFonts w:ascii="Calibri" w:hAnsi="Calibri" w:cs="Calibri"/>
        </w:rPr>
        <w:t>weiter</w:t>
      </w:r>
      <w:r w:rsidR="004A09DD">
        <w:rPr>
          <w:rFonts w:ascii="Calibri" w:hAnsi="Calibri" w:cs="Calibri"/>
        </w:rPr>
        <w:t>.</w:t>
      </w:r>
      <w:r w:rsidR="00D765F2">
        <w:rPr>
          <w:rFonts w:ascii="Calibri" w:hAnsi="Calibri" w:cs="Calibri"/>
        </w:rPr>
        <w:t xml:space="preserve"> </w:t>
      </w:r>
    </w:p>
    <w:p w14:paraId="598E1EF5" w14:textId="77777777" w:rsidR="003967FB" w:rsidRDefault="003967FB" w:rsidP="00B340E0">
      <w:pPr>
        <w:rPr>
          <w:rFonts w:ascii="Calibri" w:hAnsi="Calibri" w:cs="Calibri"/>
        </w:rPr>
      </w:pPr>
    </w:p>
    <w:p w14:paraId="7BDBD7E8" w14:textId="081F1B87" w:rsidR="00CD7D82" w:rsidRDefault="003967FB" w:rsidP="00CD7D82">
      <w:pPr>
        <w:rPr>
          <w:rFonts w:ascii="Calibri" w:hAnsi="Calibri" w:cs="Calibri"/>
        </w:rPr>
      </w:pPr>
      <w:r>
        <w:rPr>
          <w:rFonts w:ascii="Calibri" w:hAnsi="Calibri" w:cs="Calibri"/>
        </w:rPr>
        <w:t xml:space="preserve">Das Besondere an dieser Zusammenarbeit: Ihr Ergebnis ist der deutschlandweit erste Ramen-Konfigurator, mit dem sich </w:t>
      </w:r>
      <w:r w:rsidR="00D559B4">
        <w:rPr>
          <w:rFonts w:ascii="Calibri" w:hAnsi="Calibri" w:cs="Calibri"/>
        </w:rPr>
        <w:t xml:space="preserve">Kunden </w:t>
      </w:r>
      <w:r w:rsidR="00526694">
        <w:rPr>
          <w:rFonts w:ascii="Calibri" w:hAnsi="Calibri" w:cs="Calibri"/>
        </w:rPr>
        <w:t>auf pottsalat.de</w:t>
      </w:r>
      <w:r>
        <w:rPr>
          <w:rFonts w:ascii="Calibri" w:hAnsi="Calibri" w:cs="Calibri"/>
        </w:rPr>
        <w:t xml:space="preserve"> </w:t>
      </w:r>
      <w:r w:rsidR="00D559B4">
        <w:rPr>
          <w:rFonts w:ascii="Calibri" w:hAnsi="Calibri" w:cs="Calibri"/>
        </w:rPr>
        <w:t xml:space="preserve">ihre Ramen und </w:t>
      </w:r>
      <w:proofErr w:type="spellStart"/>
      <w:r w:rsidR="00D559B4">
        <w:rPr>
          <w:rFonts w:ascii="Calibri" w:hAnsi="Calibri" w:cs="Calibri"/>
        </w:rPr>
        <w:t>Pho</w:t>
      </w:r>
      <w:proofErr w:type="spellEnd"/>
      <w:r w:rsidR="00D559B4">
        <w:rPr>
          <w:rFonts w:ascii="Calibri" w:hAnsi="Calibri" w:cs="Calibri"/>
        </w:rPr>
        <w:t xml:space="preserve"> individuell mit ihren Lieblingszutaten zusammenstellen können.</w:t>
      </w:r>
      <w:r>
        <w:rPr>
          <w:rFonts w:ascii="Calibri" w:hAnsi="Calibri" w:cs="Calibri"/>
        </w:rPr>
        <w:t xml:space="preserve"> </w:t>
      </w:r>
      <w:r w:rsidR="00CD7D82">
        <w:rPr>
          <w:rFonts w:ascii="Calibri" w:hAnsi="Calibri" w:cs="Calibri"/>
        </w:rPr>
        <w:t>„Dank dem Ramen-Konfigurator können unsere Kunden jetzt die Suppe auslöffeln, die sie sich selb</w:t>
      </w:r>
      <w:r w:rsidR="00866234">
        <w:rPr>
          <w:rFonts w:ascii="Calibri" w:hAnsi="Calibri" w:cs="Calibri"/>
        </w:rPr>
        <w:t>st</w:t>
      </w:r>
      <w:r w:rsidR="00CD7D82">
        <w:rPr>
          <w:rFonts w:ascii="Calibri" w:hAnsi="Calibri" w:cs="Calibri"/>
        </w:rPr>
        <w:t xml:space="preserve"> eingebrockt haben“, führt Ben Küstner lachend aus. </w:t>
      </w:r>
    </w:p>
    <w:p w14:paraId="1F30B14A" w14:textId="77777777" w:rsidR="007266D4" w:rsidRDefault="007266D4" w:rsidP="00CD7D82">
      <w:pPr>
        <w:rPr>
          <w:rFonts w:ascii="Calibri" w:hAnsi="Calibri" w:cs="Calibri"/>
        </w:rPr>
      </w:pPr>
    </w:p>
    <w:p w14:paraId="40CD75E4" w14:textId="77CCCB8D" w:rsidR="007266D4" w:rsidRPr="00EB283E" w:rsidRDefault="007266D4" w:rsidP="007266D4">
      <w:pPr>
        <w:rPr>
          <w:rFonts w:ascii="Calibri" w:hAnsi="Calibri" w:cs="Calibri"/>
          <w:b/>
          <w:bCs/>
        </w:rPr>
      </w:pPr>
      <w:r>
        <w:rPr>
          <w:rFonts w:ascii="Calibri" w:hAnsi="Calibri" w:cs="Calibri"/>
          <w:b/>
          <w:bCs/>
        </w:rPr>
        <w:t>Produktentwicklung mit den Kunden</w:t>
      </w:r>
    </w:p>
    <w:p w14:paraId="25308CF0" w14:textId="77777777" w:rsidR="007266D4" w:rsidRDefault="007266D4" w:rsidP="007266D4">
      <w:pPr>
        <w:rPr>
          <w:rFonts w:ascii="Calibri" w:hAnsi="Calibri" w:cs="Calibri"/>
        </w:rPr>
      </w:pPr>
    </w:p>
    <w:p w14:paraId="05920C33" w14:textId="433B3C3C" w:rsidR="007266D4" w:rsidRDefault="007266D4" w:rsidP="007266D4">
      <w:pPr>
        <w:rPr>
          <w:rFonts w:ascii="Calibri" w:hAnsi="Calibri" w:cs="Calibri"/>
        </w:rPr>
      </w:pPr>
      <w:r>
        <w:rPr>
          <w:rFonts w:ascii="Calibri" w:hAnsi="Calibri" w:cs="Calibri"/>
        </w:rPr>
        <w:t xml:space="preserve">Dass es </w:t>
      </w:r>
      <w:proofErr w:type="spellStart"/>
      <w:r>
        <w:rPr>
          <w:rFonts w:ascii="Calibri" w:hAnsi="Calibri" w:cs="Calibri"/>
        </w:rPr>
        <w:t>Tare</w:t>
      </w:r>
      <w:proofErr w:type="spellEnd"/>
      <w:r w:rsidR="00853FB2">
        <w:rPr>
          <w:rFonts w:ascii="Calibri" w:hAnsi="Calibri" w:cs="Calibri"/>
        </w:rPr>
        <w:t xml:space="preserve"> und</w:t>
      </w:r>
      <w:r>
        <w:rPr>
          <w:rFonts w:ascii="Calibri" w:hAnsi="Calibri" w:cs="Calibri"/>
        </w:rPr>
        <w:t xml:space="preserve"> Teriyaki Ramen, Bro-</w:t>
      </w:r>
      <w:proofErr w:type="spellStart"/>
      <w:r>
        <w:rPr>
          <w:rFonts w:ascii="Calibri" w:hAnsi="Calibri" w:cs="Calibri"/>
        </w:rPr>
        <w:t>Pho</w:t>
      </w:r>
      <w:proofErr w:type="spellEnd"/>
      <w:r>
        <w:rPr>
          <w:rFonts w:ascii="Calibri" w:hAnsi="Calibri" w:cs="Calibri"/>
        </w:rPr>
        <w:t xml:space="preserve">-Li-Bowl sowie Champions </w:t>
      </w:r>
      <w:proofErr w:type="spellStart"/>
      <w:r>
        <w:rPr>
          <w:rFonts w:ascii="Calibri" w:hAnsi="Calibri" w:cs="Calibri"/>
        </w:rPr>
        <w:t>Pho</w:t>
      </w:r>
      <w:proofErr w:type="spellEnd"/>
      <w:r>
        <w:rPr>
          <w:rFonts w:ascii="Calibri" w:hAnsi="Calibri" w:cs="Calibri"/>
        </w:rPr>
        <w:t xml:space="preserve"> auf die Karte geschafft haben, daran haben Pottsalat-Kunden einen </w:t>
      </w:r>
      <w:r w:rsidR="00853FB2">
        <w:rPr>
          <w:rFonts w:ascii="Calibri" w:hAnsi="Calibri" w:cs="Calibri"/>
        </w:rPr>
        <w:t>wesentlichen</w:t>
      </w:r>
      <w:r>
        <w:rPr>
          <w:rFonts w:ascii="Calibri" w:hAnsi="Calibri" w:cs="Calibri"/>
        </w:rPr>
        <w:t xml:space="preserve"> Anteil. Denn nachdem das Pottsalat-Team die ersten Rezeptideen entwickelt hat</w:t>
      </w:r>
      <w:r w:rsidR="00866234">
        <w:rPr>
          <w:rFonts w:ascii="Calibri" w:hAnsi="Calibri" w:cs="Calibri"/>
        </w:rPr>
        <w:t>te</w:t>
      </w:r>
      <w:r>
        <w:rPr>
          <w:rFonts w:ascii="Calibri" w:hAnsi="Calibri" w:cs="Calibri"/>
        </w:rPr>
        <w:t>, waren die Kunden am Stammsitz in Essen gefragt. „Wir haben die ersten Ramen</w:t>
      </w:r>
      <w:r w:rsidR="00853FB2">
        <w:rPr>
          <w:rFonts w:ascii="Calibri" w:hAnsi="Calibri" w:cs="Calibri"/>
        </w:rPr>
        <w:t>-Gerichte ausschließlich</w:t>
      </w:r>
      <w:r>
        <w:rPr>
          <w:rFonts w:ascii="Calibri" w:hAnsi="Calibri" w:cs="Calibri"/>
        </w:rPr>
        <w:t xml:space="preserve"> in Essen online gestellt und unsere Kunden per Mail gebeten, Feedback zu geben“, berichtet Ben Küstner.</w:t>
      </w:r>
      <w:r w:rsidR="00853FB2">
        <w:rPr>
          <w:rFonts w:ascii="Calibri" w:hAnsi="Calibri" w:cs="Calibri"/>
        </w:rPr>
        <w:t xml:space="preserve"> Über 470 Ramen-Bestellungen verzeichnete der Lieferdienst in den darauffolgenden zwei Wochen – im Hochsommer bei über 30 Grad. „Im Anschluss daran haben wir bei den Kunden nachgefragt, wie es ihnen geschmeckt hat</w:t>
      </w:r>
      <w:r w:rsidR="002868E7">
        <w:rPr>
          <w:rFonts w:ascii="Calibri" w:hAnsi="Calibri" w:cs="Calibri"/>
        </w:rPr>
        <w:t xml:space="preserve">“, </w:t>
      </w:r>
      <w:r w:rsidR="00866234">
        <w:rPr>
          <w:rFonts w:ascii="Calibri" w:hAnsi="Calibri" w:cs="Calibri"/>
        </w:rPr>
        <w:t>berichtet</w:t>
      </w:r>
      <w:r w:rsidR="002868E7">
        <w:rPr>
          <w:rFonts w:ascii="Calibri" w:hAnsi="Calibri" w:cs="Calibri"/>
        </w:rPr>
        <w:t xml:space="preserve"> der Pottsalat-Mitgründer. „Das Feedback</w:t>
      </w:r>
      <w:r w:rsidR="00853FB2">
        <w:rPr>
          <w:rFonts w:ascii="Calibri" w:hAnsi="Calibri" w:cs="Calibri"/>
        </w:rPr>
        <w:t xml:space="preserve"> </w:t>
      </w:r>
      <w:r w:rsidR="002868E7">
        <w:rPr>
          <w:rFonts w:ascii="Calibri" w:hAnsi="Calibri" w:cs="Calibri"/>
        </w:rPr>
        <w:t>haben wir aufgegriffen und beispielsweise weitere Zutaten ergänzt“, so Küstner.</w:t>
      </w:r>
    </w:p>
    <w:p w14:paraId="3BD78102" w14:textId="77777777" w:rsidR="007266D4" w:rsidRDefault="007266D4" w:rsidP="00B340E0">
      <w:pPr>
        <w:rPr>
          <w:rFonts w:ascii="Calibri" w:hAnsi="Calibri" w:cs="Calibri"/>
        </w:rPr>
      </w:pPr>
    </w:p>
    <w:p w14:paraId="3AA3D46A" w14:textId="20F4F581" w:rsidR="00EB283E" w:rsidRPr="00EB283E" w:rsidRDefault="00CD7D82" w:rsidP="00B340E0">
      <w:pPr>
        <w:rPr>
          <w:rFonts w:ascii="Calibri" w:hAnsi="Calibri" w:cs="Calibri"/>
          <w:b/>
          <w:bCs/>
        </w:rPr>
      </w:pPr>
      <w:r>
        <w:rPr>
          <w:rFonts w:ascii="Calibri" w:hAnsi="Calibri" w:cs="Calibri"/>
          <w:b/>
          <w:bCs/>
        </w:rPr>
        <w:t>Logischer Schritt</w:t>
      </w:r>
      <w:r>
        <w:rPr>
          <w:rFonts w:ascii="Calibri" w:hAnsi="Calibri" w:cs="Calibri"/>
          <w:b/>
          <w:bCs/>
        </w:rPr>
        <w:t xml:space="preserve">: </w:t>
      </w:r>
      <w:r w:rsidR="00EB283E" w:rsidRPr="00EB283E">
        <w:rPr>
          <w:rFonts w:ascii="Calibri" w:hAnsi="Calibri" w:cs="Calibri"/>
          <w:b/>
          <w:bCs/>
        </w:rPr>
        <w:t>Ramen-Konfigurator</w:t>
      </w:r>
      <w:r>
        <w:rPr>
          <w:rFonts w:ascii="Calibri" w:hAnsi="Calibri" w:cs="Calibri"/>
          <w:b/>
          <w:bCs/>
        </w:rPr>
        <w:t xml:space="preserve"> und </w:t>
      </w:r>
      <w:r w:rsidR="00EB283E" w:rsidRPr="00EB283E">
        <w:rPr>
          <w:rFonts w:ascii="Calibri" w:hAnsi="Calibri" w:cs="Calibri"/>
          <w:b/>
          <w:bCs/>
        </w:rPr>
        <w:t>Nudelsuppe</w:t>
      </w:r>
    </w:p>
    <w:p w14:paraId="1386108A" w14:textId="67B0BB66" w:rsidR="00425EF1" w:rsidRDefault="00425EF1" w:rsidP="00B340E0">
      <w:pPr>
        <w:rPr>
          <w:rFonts w:ascii="Calibri" w:hAnsi="Calibri" w:cs="Calibri"/>
        </w:rPr>
      </w:pPr>
    </w:p>
    <w:p w14:paraId="0D465342" w14:textId="145C6DA1" w:rsidR="00D27839" w:rsidRDefault="003017AF" w:rsidP="00B340E0">
      <w:pPr>
        <w:rPr>
          <w:rFonts w:ascii="Calibri" w:hAnsi="Calibri" w:cs="Calibri"/>
        </w:rPr>
      </w:pPr>
      <w:r>
        <w:rPr>
          <w:rFonts w:ascii="Calibri" w:hAnsi="Calibri" w:cs="Calibri"/>
        </w:rPr>
        <w:t xml:space="preserve">Dass Pottsalat </w:t>
      </w:r>
      <w:r w:rsidR="004F6880">
        <w:rPr>
          <w:rFonts w:ascii="Calibri" w:hAnsi="Calibri" w:cs="Calibri"/>
        </w:rPr>
        <w:t xml:space="preserve">ausgerechnet </w:t>
      </w:r>
      <w:proofErr w:type="spellStart"/>
      <w:r w:rsidR="004F6880">
        <w:rPr>
          <w:rFonts w:ascii="Calibri" w:hAnsi="Calibri" w:cs="Calibri"/>
        </w:rPr>
        <w:t>Pho</w:t>
      </w:r>
      <w:proofErr w:type="spellEnd"/>
      <w:r w:rsidR="004F6880">
        <w:rPr>
          <w:rFonts w:ascii="Calibri" w:hAnsi="Calibri" w:cs="Calibri"/>
        </w:rPr>
        <w:t xml:space="preserve"> und Ramen auf seine Karte setzt, ist kein Zufall, sondern ein naheliegender Schritt. „Da kommen viele passende Faktoren zusammen“, erläutert Ben Küstner. Denn die japanischen und vietnamesischen Nudelsuppen gelten gemeinhin als sehr gesund, weil sie frische Zutaten </w:t>
      </w:r>
      <w:r w:rsidR="00866234">
        <w:rPr>
          <w:rFonts w:ascii="Calibri" w:hAnsi="Calibri" w:cs="Calibri"/>
        </w:rPr>
        <w:t>enthalten</w:t>
      </w:r>
      <w:r w:rsidR="004F6880">
        <w:rPr>
          <w:rFonts w:ascii="Calibri" w:hAnsi="Calibri" w:cs="Calibri"/>
        </w:rPr>
        <w:t xml:space="preserve">. Viele dieser Zutaten verwendet das Unternehmen </w:t>
      </w:r>
      <w:r w:rsidR="004F6880">
        <w:rPr>
          <w:rFonts w:ascii="Calibri" w:hAnsi="Calibri" w:cs="Calibri"/>
        </w:rPr>
        <w:lastRenderedPageBreak/>
        <w:t xml:space="preserve">bereits in seinen Salaten und Bowls, </w:t>
      </w:r>
      <w:r w:rsidR="00866234">
        <w:rPr>
          <w:rFonts w:ascii="Calibri" w:hAnsi="Calibri" w:cs="Calibri"/>
        </w:rPr>
        <w:t>weshalb</w:t>
      </w:r>
      <w:r w:rsidR="004F6880">
        <w:rPr>
          <w:rFonts w:ascii="Calibri" w:hAnsi="Calibri" w:cs="Calibri"/>
        </w:rPr>
        <w:t xml:space="preserve"> diese </w:t>
      </w:r>
      <w:r w:rsidR="00AC3B24">
        <w:rPr>
          <w:rFonts w:ascii="Calibri" w:hAnsi="Calibri" w:cs="Calibri"/>
        </w:rPr>
        <w:t>ohnehin vorhanden sind</w:t>
      </w:r>
      <w:r w:rsidR="004F6880">
        <w:rPr>
          <w:rFonts w:ascii="Calibri" w:hAnsi="Calibri" w:cs="Calibri"/>
        </w:rPr>
        <w:t xml:space="preserve">. </w:t>
      </w:r>
      <w:r w:rsidR="00251E7C">
        <w:rPr>
          <w:rFonts w:ascii="Calibri" w:hAnsi="Calibri" w:cs="Calibri"/>
        </w:rPr>
        <w:t xml:space="preserve">Die fehlenden Zutaten, wie beispielsweise die Brühe oder </w:t>
      </w:r>
      <w:proofErr w:type="spellStart"/>
      <w:r w:rsidR="00251E7C">
        <w:rPr>
          <w:rFonts w:ascii="Calibri" w:hAnsi="Calibri" w:cs="Calibri"/>
        </w:rPr>
        <w:t>Mung</w:t>
      </w:r>
      <w:r w:rsidR="00866234">
        <w:rPr>
          <w:rFonts w:ascii="Calibri" w:hAnsi="Calibri" w:cs="Calibri"/>
        </w:rPr>
        <w:t>o</w:t>
      </w:r>
      <w:r w:rsidR="00251E7C">
        <w:rPr>
          <w:rFonts w:ascii="Calibri" w:hAnsi="Calibri" w:cs="Calibri"/>
        </w:rPr>
        <w:t>bohnensprossen</w:t>
      </w:r>
      <w:proofErr w:type="spellEnd"/>
      <w:r w:rsidR="00251E7C">
        <w:rPr>
          <w:rFonts w:ascii="Calibri" w:hAnsi="Calibri" w:cs="Calibri"/>
        </w:rPr>
        <w:t>, kann Pottsalat für alle Filialen in Deutschland ohne großen Mehraufwand bereitstellen.</w:t>
      </w:r>
    </w:p>
    <w:p w14:paraId="13DBDB8E" w14:textId="77777777" w:rsidR="00D27839" w:rsidRDefault="00D27839" w:rsidP="00B340E0">
      <w:pPr>
        <w:rPr>
          <w:rFonts w:ascii="Calibri" w:hAnsi="Calibri" w:cs="Calibri"/>
        </w:rPr>
      </w:pPr>
    </w:p>
    <w:p w14:paraId="331F4100" w14:textId="5933946A" w:rsidR="006A215A" w:rsidRDefault="004F6880">
      <w:pPr>
        <w:rPr>
          <w:rFonts w:ascii="Calibri" w:hAnsi="Calibri" w:cs="Calibri"/>
        </w:rPr>
      </w:pPr>
      <w:r>
        <w:rPr>
          <w:rFonts w:ascii="Calibri" w:hAnsi="Calibri" w:cs="Calibri"/>
        </w:rPr>
        <w:t xml:space="preserve">„Darüber hinaus </w:t>
      </w:r>
      <w:r w:rsidR="00866234">
        <w:rPr>
          <w:rFonts w:ascii="Calibri" w:hAnsi="Calibri" w:cs="Calibri"/>
        </w:rPr>
        <w:t>lassen</w:t>
      </w:r>
      <w:r w:rsidR="00251E7C">
        <w:rPr>
          <w:rFonts w:ascii="Calibri" w:hAnsi="Calibri" w:cs="Calibri"/>
        </w:rPr>
        <w:t xml:space="preserve"> sich </w:t>
      </w:r>
      <w:proofErr w:type="spellStart"/>
      <w:r>
        <w:rPr>
          <w:rFonts w:ascii="Calibri" w:hAnsi="Calibri" w:cs="Calibri"/>
        </w:rPr>
        <w:t>Pho</w:t>
      </w:r>
      <w:proofErr w:type="spellEnd"/>
      <w:r>
        <w:rPr>
          <w:rFonts w:ascii="Calibri" w:hAnsi="Calibri" w:cs="Calibri"/>
        </w:rPr>
        <w:t xml:space="preserve"> und Ramen sehr gut zu den Kunden liefern“, </w:t>
      </w:r>
      <w:r w:rsidR="00866234">
        <w:rPr>
          <w:rFonts w:ascii="Calibri" w:hAnsi="Calibri" w:cs="Calibri"/>
        </w:rPr>
        <w:t>so</w:t>
      </w:r>
      <w:r>
        <w:rPr>
          <w:rFonts w:ascii="Calibri" w:hAnsi="Calibri" w:cs="Calibri"/>
        </w:rPr>
        <w:t xml:space="preserve"> der Pottsalat-Geschäftsführer. Denn Brühe </w:t>
      </w:r>
      <w:r w:rsidR="003B319D">
        <w:rPr>
          <w:rFonts w:ascii="Calibri" w:hAnsi="Calibri" w:cs="Calibri"/>
        </w:rPr>
        <w:t xml:space="preserve">und Zutaten werden getrennt voneinander transportiert, sodass Nudeln, Gemüse und </w:t>
      </w:r>
      <w:proofErr w:type="spellStart"/>
      <w:r w:rsidR="003B319D">
        <w:rPr>
          <w:rFonts w:ascii="Calibri" w:hAnsi="Calibri" w:cs="Calibri"/>
        </w:rPr>
        <w:t>Toppings</w:t>
      </w:r>
      <w:proofErr w:type="spellEnd"/>
      <w:r w:rsidR="003B319D">
        <w:rPr>
          <w:rFonts w:ascii="Calibri" w:hAnsi="Calibri" w:cs="Calibri"/>
        </w:rPr>
        <w:t xml:space="preserve"> </w:t>
      </w:r>
      <w:r w:rsidR="00B96888">
        <w:rPr>
          <w:rFonts w:ascii="Calibri" w:hAnsi="Calibri" w:cs="Calibri"/>
        </w:rPr>
        <w:t>k</w:t>
      </w:r>
      <w:r w:rsidR="003B319D">
        <w:rPr>
          <w:rFonts w:ascii="Calibri" w:hAnsi="Calibri" w:cs="Calibri"/>
        </w:rPr>
        <w:t xml:space="preserve">nackig bleiben. </w:t>
      </w:r>
      <w:r w:rsidR="00D27839">
        <w:rPr>
          <w:rFonts w:ascii="Calibri" w:hAnsi="Calibri" w:cs="Calibri"/>
        </w:rPr>
        <w:t xml:space="preserve">Die </w:t>
      </w:r>
      <w:r w:rsidR="003B319D">
        <w:rPr>
          <w:rFonts w:ascii="Calibri" w:hAnsi="Calibri" w:cs="Calibri"/>
        </w:rPr>
        <w:t xml:space="preserve">Kunden müssen </w:t>
      </w:r>
      <w:r w:rsidR="00D27839">
        <w:rPr>
          <w:rFonts w:ascii="Calibri" w:hAnsi="Calibri" w:cs="Calibri"/>
        </w:rPr>
        <w:t>dann nur noch</w:t>
      </w:r>
      <w:r w:rsidR="003B319D">
        <w:rPr>
          <w:rFonts w:ascii="Calibri" w:hAnsi="Calibri" w:cs="Calibri"/>
        </w:rPr>
        <w:t xml:space="preserve"> </w:t>
      </w:r>
      <w:r w:rsidR="00D27839">
        <w:rPr>
          <w:rFonts w:ascii="Calibri" w:hAnsi="Calibri" w:cs="Calibri"/>
        </w:rPr>
        <w:t xml:space="preserve">die Brühe </w:t>
      </w:r>
      <w:r w:rsidR="003B319D">
        <w:rPr>
          <w:rFonts w:ascii="Calibri" w:hAnsi="Calibri" w:cs="Calibri"/>
        </w:rPr>
        <w:t xml:space="preserve">auf die gewünschte Temperatur </w:t>
      </w:r>
      <w:r w:rsidR="00D27839">
        <w:rPr>
          <w:rFonts w:ascii="Calibri" w:hAnsi="Calibri" w:cs="Calibri"/>
        </w:rPr>
        <w:t>erhitzen</w:t>
      </w:r>
      <w:r w:rsidR="003B319D">
        <w:rPr>
          <w:rFonts w:ascii="Calibri" w:hAnsi="Calibri" w:cs="Calibri"/>
        </w:rPr>
        <w:t xml:space="preserve"> und </w:t>
      </w:r>
      <w:r w:rsidR="00D27839">
        <w:rPr>
          <w:rFonts w:ascii="Calibri" w:hAnsi="Calibri" w:cs="Calibri"/>
        </w:rPr>
        <w:t xml:space="preserve">anschließend </w:t>
      </w:r>
      <w:r w:rsidR="00F6627F">
        <w:rPr>
          <w:rFonts w:ascii="Calibri" w:hAnsi="Calibri" w:cs="Calibri"/>
        </w:rPr>
        <w:t>alles zusammenbringen – fertig ist eine heiße</w:t>
      </w:r>
      <w:r w:rsidR="00B96888">
        <w:rPr>
          <w:rFonts w:ascii="Calibri" w:hAnsi="Calibri" w:cs="Calibri"/>
        </w:rPr>
        <w:t xml:space="preserve">, frische </w:t>
      </w:r>
      <w:r w:rsidR="00F6627F">
        <w:rPr>
          <w:rFonts w:ascii="Calibri" w:hAnsi="Calibri" w:cs="Calibri"/>
        </w:rPr>
        <w:t>Mahlzeit</w:t>
      </w:r>
      <w:r w:rsidR="00D27839">
        <w:rPr>
          <w:rFonts w:ascii="Calibri" w:hAnsi="Calibri" w:cs="Calibri"/>
        </w:rPr>
        <w:t xml:space="preserve">. „Asiatische Suppen sind gesund, wir haben die Zutaten dafür und kriegen das in hoher Qualität zum Kunden. Deswegen sind </w:t>
      </w:r>
      <w:proofErr w:type="spellStart"/>
      <w:r w:rsidR="00D27839">
        <w:rPr>
          <w:rFonts w:ascii="Calibri" w:hAnsi="Calibri" w:cs="Calibri"/>
        </w:rPr>
        <w:t>Pho</w:t>
      </w:r>
      <w:proofErr w:type="spellEnd"/>
      <w:r w:rsidR="00D27839">
        <w:rPr>
          <w:rFonts w:ascii="Calibri" w:hAnsi="Calibri" w:cs="Calibri"/>
        </w:rPr>
        <w:t xml:space="preserve"> und Ramen für </w:t>
      </w:r>
      <w:r w:rsidR="00662945">
        <w:rPr>
          <w:rFonts w:ascii="Calibri" w:hAnsi="Calibri" w:cs="Calibri"/>
        </w:rPr>
        <w:t>Pottsalat</w:t>
      </w:r>
      <w:r w:rsidR="00D27839">
        <w:rPr>
          <w:rFonts w:ascii="Calibri" w:hAnsi="Calibri" w:cs="Calibri"/>
        </w:rPr>
        <w:t xml:space="preserve"> eine logische </w:t>
      </w:r>
      <w:r w:rsidR="00866234">
        <w:rPr>
          <w:rFonts w:ascii="Calibri" w:hAnsi="Calibri" w:cs="Calibri"/>
        </w:rPr>
        <w:t>Angebots</w:t>
      </w:r>
      <w:r w:rsidR="00D27839">
        <w:rPr>
          <w:rFonts w:ascii="Calibri" w:hAnsi="Calibri" w:cs="Calibri"/>
        </w:rPr>
        <w:t>erweiterung“, erläutert Ben Küstner.</w:t>
      </w:r>
    </w:p>
    <w:p w14:paraId="169BC84D" w14:textId="77777777" w:rsidR="0008407F" w:rsidRPr="0008407F" w:rsidRDefault="0008407F">
      <w:pPr>
        <w:rPr>
          <w:rFonts w:ascii="Calibri" w:hAnsi="Calibri" w:cs="Calibri"/>
        </w:rPr>
      </w:pPr>
    </w:p>
    <w:p w14:paraId="6827A35A" w14:textId="7CD65C5E" w:rsidR="00BB3B11" w:rsidRDefault="00AC3B24" w:rsidP="00BB3B11">
      <w:pPr>
        <w:rPr>
          <w:rFonts w:ascii="Calibri" w:hAnsi="Calibri"/>
          <w:bCs/>
          <w:i/>
        </w:rPr>
      </w:pPr>
      <w:r>
        <w:rPr>
          <w:rFonts w:ascii="Calibri" w:hAnsi="Calibri"/>
          <w:bCs/>
          <w:i/>
        </w:rPr>
        <w:t>442</w:t>
      </w:r>
      <w:r w:rsidR="00BB3B11" w:rsidRPr="008F7553">
        <w:rPr>
          <w:rFonts w:ascii="Calibri" w:hAnsi="Calibri"/>
          <w:bCs/>
          <w:i/>
        </w:rPr>
        <w:t xml:space="preserve"> Wörter</w:t>
      </w:r>
      <w:r w:rsidR="00BB3B11">
        <w:rPr>
          <w:rFonts w:ascii="Calibri" w:hAnsi="Calibri"/>
          <w:bCs/>
          <w:i/>
        </w:rPr>
        <w:t xml:space="preserve">, </w:t>
      </w:r>
      <w:r>
        <w:rPr>
          <w:rFonts w:ascii="Calibri" w:hAnsi="Calibri"/>
          <w:bCs/>
          <w:i/>
        </w:rPr>
        <w:t>3</w:t>
      </w:r>
      <w:r w:rsidR="0008407F">
        <w:rPr>
          <w:rFonts w:ascii="Calibri" w:hAnsi="Calibri"/>
          <w:bCs/>
          <w:i/>
        </w:rPr>
        <w:t>.</w:t>
      </w:r>
      <w:r>
        <w:rPr>
          <w:rFonts w:ascii="Calibri" w:hAnsi="Calibri"/>
          <w:bCs/>
          <w:i/>
        </w:rPr>
        <w:t>270</w:t>
      </w:r>
      <w:r w:rsidR="00BB3B11">
        <w:rPr>
          <w:rFonts w:ascii="Calibri" w:hAnsi="Calibri"/>
          <w:bCs/>
          <w:i/>
        </w:rPr>
        <w:t xml:space="preserve"> Zeichen inkl. Leerzeichen</w:t>
      </w:r>
    </w:p>
    <w:p w14:paraId="16DE54C7" w14:textId="77777777" w:rsidR="00BB3B11" w:rsidRDefault="00BB3B11" w:rsidP="00BB3B11">
      <w:pPr>
        <w:rPr>
          <w:b/>
          <w:bCs/>
        </w:rPr>
      </w:pPr>
    </w:p>
    <w:p w14:paraId="6A670100" w14:textId="77777777" w:rsidR="00BB3B11" w:rsidRDefault="00BB3B11" w:rsidP="00BB3B11">
      <w:pPr>
        <w:rPr>
          <w:b/>
          <w:bCs/>
        </w:rPr>
      </w:pPr>
    </w:p>
    <w:p w14:paraId="04CE9685" w14:textId="2F3809D9" w:rsidR="00BB3B11" w:rsidRDefault="00BB3B11" w:rsidP="00BB3B11">
      <w:r w:rsidRPr="008F7553">
        <w:rPr>
          <w:b/>
          <w:bCs/>
        </w:rPr>
        <w:t>Pressekontakt Pottsalat:</w:t>
      </w:r>
      <w:r w:rsidRPr="008F7553">
        <w:br/>
      </w:r>
      <w:r>
        <w:t>Wolfgang Gottbrath</w:t>
      </w:r>
    </w:p>
    <w:p w14:paraId="0C9E4B5F" w14:textId="5F7F7770" w:rsidR="00BB3B11" w:rsidRPr="00BB3B11" w:rsidRDefault="00BB3B11" w:rsidP="00BB3B11">
      <w:pPr>
        <w:rPr>
          <w:lang w:val="en-US"/>
        </w:rPr>
      </w:pPr>
      <w:r w:rsidRPr="00BB3B11">
        <w:rPr>
          <w:lang w:val="en-US"/>
        </w:rPr>
        <w:t xml:space="preserve">Mail: </w:t>
      </w:r>
      <w:hyperlink r:id="rId6" w:history="1">
        <w:r w:rsidRPr="00BB3B11">
          <w:rPr>
            <w:rStyle w:val="Hyperlink"/>
            <w:lang w:val="en-US"/>
          </w:rPr>
          <w:t>presse@pottsalat.de</w:t>
        </w:r>
      </w:hyperlink>
      <w:r w:rsidRPr="00BB3B11">
        <w:rPr>
          <w:lang w:val="en-US"/>
        </w:rPr>
        <w:br/>
        <w:t xml:space="preserve">Mobil: </w:t>
      </w:r>
      <w:r>
        <w:rPr>
          <w:lang w:val="en-US"/>
        </w:rPr>
        <w:t>0176-21637799</w:t>
      </w:r>
    </w:p>
    <w:p w14:paraId="2FBE4458" w14:textId="77777777" w:rsidR="00BB3B11" w:rsidRPr="00BB3B11" w:rsidRDefault="00BB3B11" w:rsidP="00BB3B11">
      <w:pPr>
        <w:rPr>
          <w:lang w:val="en-US"/>
        </w:rPr>
      </w:pPr>
    </w:p>
    <w:p w14:paraId="42CA3141" w14:textId="61D060EE" w:rsidR="0008407F" w:rsidRDefault="00BB3B11" w:rsidP="00BB3B11">
      <w:pPr>
        <w:jc w:val="both"/>
        <w:rPr>
          <w:b/>
        </w:rPr>
      </w:pPr>
      <w:r w:rsidRPr="00C26068">
        <w:rPr>
          <w:b/>
        </w:rPr>
        <w:t xml:space="preserve">Pressefotos &amp; </w:t>
      </w:r>
      <w:r w:rsidRPr="008F7553">
        <w:rPr>
          <w:b/>
        </w:rPr>
        <w:t>Medienunterlagen</w:t>
      </w:r>
      <w:r w:rsidRPr="00C26068">
        <w:rPr>
          <w:b/>
        </w:rPr>
        <w:t>:</w:t>
      </w:r>
    </w:p>
    <w:p w14:paraId="7EFF1D5B" w14:textId="77777777" w:rsidR="00BB3B11" w:rsidRPr="00F2499A" w:rsidRDefault="00BB3B11" w:rsidP="00BB3B11">
      <w:pPr>
        <w:jc w:val="both"/>
        <w:rPr>
          <w:b/>
        </w:rPr>
      </w:pPr>
      <w:proofErr w:type="spellStart"/>
      <w:r>
        <w:t>Gründer:innen</w:t>
      </w:r>
      <w:proofErr w:type="spellEnd"/>
      <w:r>
        <w:t xml:space="preserve">, Produkte &amp; Lieferung: </w:t>
      </w:r>
      <w:hyperlink r:id="rId7" w:history="1">
        <w:r w:rsidRPr="001A1346">
          <w:rPr>
            <w:rStyle w:val="Hyperlink"/>
          </w:rPr>
          <w:t>https://pottsalat.de/presse/</w:t>
        </w:r>
      </w:hyperlink>
    </w:p>
    <w:p w14:paraId="1C161855" w14:textId="77777777" w:rsidR="00BB3B11" w:rsidRDefault="00BB3B11" w:rsidP="00BB3B11">
      <w:r>
        <w:t>CO</w:t>
      </w:r>
      <w:r w:rsidRPr="00567C82">
        <w:rPr>
          <w:vertAlign w:val="subscript"/>
        </w:rPr>
        <w:t>2</w:t>
      </w:r>
      <w:r>
        <w:t xml:space="preserve">-Ausgleich bei Bestellungen: </w:t>
      </w:r>
      <w:hyperlink r:id="rId8" w:history="1">
        <w:r w:rsidRPr="001C4B8E">
          <w:rPr>
            <w:rStyle w:val="Hyperlink"/>
          </w:rPr>
          <w:t>https://tinyurl.com/pottsalat</w:t>
        </w:r>
      </w:hyperlink>
    </w:p>
    <w:p w14:paraId="16B03A7D" w14:textId="77777777" w:rsidR="00BB3B11" w:rsidRPr="00CF4BF0" w:rsidRDefault="00BB3B11" w:rsidP="00BB3B11">
      <w:pPr>
        <w:jc w:val="both"/>
      </w:pPr>
      <w:r>
        <w:t xml:space="preserve">Nachhaltigkeitsbericht: </w:t>
      </w:r>
      <w:hyperlink r:id="rId9" w:history="1">
        <w:r w:rsidRPr="00CF4BF0">
          <w:rPr>
            <w:rStyle w:val="Hyperlink"/>
          </w:rPr>
          <w:t>https://pottsalat.de/nachhaltigkeit/</w:t>
        </w:r>
      </w:hyperlink>
    </w:p>
    <w:p w14:paraId="5077F7C3" w14:textId="77777777" w:rsidR="00E571BE" w:rsidRDefault="00E571BE"/>
    <w:p w14:paraId="5B39EF01" w14:textId="77777777" w:rsidR="00EF42F7" w:rsidRPr="00EF42F7" w:rsidRDefault="00EF42F7" w:rsidP="00EF42F7">
      <w:pPr>
        <w:shd w:val="clear" w:color="auto" w:fill="FFFFFF"/>
        <w:rPr>
          <w:rFonts w:ascii="Calibri" w:hAnsi="Calibri" w:cs="Calibri"/>
          <w:b/>
          <w:bCs/>
          <w:color w:val="000000"/>
        </w:rPr>
      </w:pPr>
      <w:r w:rsidRPr="00EF42F7">
        <w:rPr>
          <w:rFonts w:ascii="Calibri" w:hAnsi="Calibri" w:cs="Calibri"/>
          <w:b/>
          <w:bCs/>
          <w:color w:val="000000"/>
        </w:rPr>
        <w:t>Über Pottsalat</w:t>
      </w:r>
    </w:p>
    <w:p w14:paraId="5892EBC7" w14:textId="0DB68F4F" w:rsidR="00EF42F7" w:rsidRPr="00291366" w:rsidRDefault="00EF42F7" w:rsidP="00EF42F7">
      <w:pPr>
        <w:shd w:val="clear" w:color="auto" w:fill="FFFFFF"/>
        <w:rPr>
          <w:rFonts w:ascii="Calibri" w:hAnsi="Calibri" w:cs="Calibri"/>
          <w:color w:val="000000"/>
        </w:rPr>
      </w:pPr>
      <w:r w:rsidRPr="00291366">
        <w:rPr>
          <w:rFonts w:ascii="Calibri" w:hAnsi="Calibri" w:cs="Calibri"/>
          <w:color w:val="000000"/>
        </w:rPr>
        <w:t xml:space="preserve">Pottsalat ist der auf vollwertige Salate und Bowls spezialisierte Lieferservice mit Hauptsitz in Essen. Das Salat-Start-up wurde im Oktober 2016 mit dem Ziel gegründet, ruhrgebietsweit mit ökologisch verpackten Salaten eine gesunde Alternative zu den üblichen „Plastikschälchen-Liefersalaten“ zu etablieren. Gründer und Geschäftsführer der Pottsalat GmbH sind die Gelsenkirchener Alexandra Künne (*15.09.1986), Pia Gerigk (*18.11.1985) und Ben Küstner (*12.11.1984). Das Unternehmen wird von namhaften Investoren unterstützt. 2018 steigen Johannis </w:t>
      </w:r>
      <w:proofErr w:type="spellStart"/>
      <w:r w:rsidRPr="00291366">
        <w:rPr>
          <w:rFonts w:ascii="Calibri" w:hAnsi="Calibri" w:cs="Calibri"/>
          <w:color w:val="000000"/>
        </w:rPr>
        <w:t>Hatt</w:t>
      </w:r>
      <w:proofErr w:type="spellEnd"/>
      <w:r w:rsidRPr="00291366">
        <w:rPr>
          <w:rFonts w:ascii="Calibri" w:hAnsi="Calibri" w:cs="Calibri"/>
          <w:color w:val="000000"/>
        </w:rPr>
        <w:t xml:space="preserve">, Kai Seefeldt und Oliver Weimann über ihre Beteiligungsgesellschaften als Business Angels bei Pottsalat ein; in einer zweiten Finanzierungsrunde im Juni 2019 folgt Matthias Willenbacher. Seit Ende 2019 betreibt Pottsalat seine zweite Ruhrgebietsfiliale in Dortmund. Das Liefergebiet umfasst nunmehr inzwischen den Großteil Essens sowie Teile Mülheims an der Ruhr, Oberhausens und Gelsenkirchen sowie Dortmund. 2020 folgt der Umzug in den neuen Pottsalat-Flagship-Store in bester Lage in der Essener Innenstadt sowie der Ausbau von Partnerschaften, wie etwa mit dem TV-Koch Frank Rosin. 2019 erreicht das Unternehmen erstmals einen Jahresumsatz von über einer Million Euro. Diese Marke knackt Pottsalat 2021 bereits im ersten Quartal. Im April 2021 gibt das Unternehmen den Einstieg der beiden </w:t>
      </w:r>
      <w:proofErr w:type="spellStart"/>
      <w:r w:rsidRPr="00291366">
        <w:rPr>
          <w:rFonts w:ascii="Calibri" w:hAnsi="Calibri" w:cs="Calibri"/>
          <w:color w:val="000000"/>
        </w:rPr>
        <w:t>BackWerk</w:t>
      </w:r>
      <w:proofErr w:type="spellEnd"/>
      <w:r w:rsidRPr="00291366">
        <w:rPr>
          <w:rFonts w:ascii="Calibri" w:hAnsi="Calibri" w:cs="Calibri"/>
          <w:color w:val="000000"/>
        </w:rPr>
        <w:t>-Gründer und „Hans im Glück“-Gesellschafter Dr. Hans Christian Limmer und Dr. Dirk Schneider als neue Investoren bekannt. Seit 2022 veröffentlicht Pottsalat als erster Lieferdienst in Deutschland einen Klimaschutzbericht und wirtschaftet fortan klimapositiv: Es gleicht seine jährlich entstandenen CO</w:t>
      </w:r>
      <w:r w:rsidRPr="00291366">
        <w:rPr>
          <w:rFonts w:ascii="Calibri" w:hAnsi="Calibri" w:cs="Calibri"/>
          <w:color w:val="000000"/>
          <w:vertAlign w:val="subscript"/>
        </w:rPr>
        <w:t>2</w:t>
      </w:r>
      <w:r w:rsidRPr="00291366">
        <w:rPr>
          <w:rFonts w:ascii="Calibri" w:hAnsi="Calibri" w:cs="Calibri"/>
          <w:color w:val="000000"/>
        </w:rPr>
        <w:t xml:space="preserve">-Emissionen nicht nur aus, sondern verdoppelt die Ausgleichsaktivitäten noch. Im Mai 2022 schafft das Unternehmen den Sprung über den Rhein und startet mit einem Standort in Düsseldorf durch, während es im Juli 2022 seine erste Filiale außerhalb </w:t>
      </w:r>
      <w:r w:rsidRPr="00291366">
        <w:rPr>
          <w:rFonts w:ascii="Calibri" w:hAnsi="Calibri" w:cs="Calibri"/>
          <w:color w:val="000000"/>
        </w:rPr>
        <w:lastRenderedPageBreak/>
        <w:t>des Ruhrgebietes in Mainz als Franchise-Standort eröffnet. Im September 2022 startet Pottsalat in Köln durch, dem fünften neuen Standort in dem Jahr. In Duisburg eröffnet das Unternehmen seinen sechsten Store im Oktober 2022, gefolgt von Bochum im Dezember.</w:t>
      </w:r>
      <w:r>
        <w:rPr>
          <w:rFonts w:ascii="Calibri" w:hAnsi="Calibri" w:cs="Calibri"/>
          <w:color w:val="000000"/>
        </w:rPr>
        <w:t xml:space="preserve"> Mit einer weiteren erfolgreichen Investmentrunde der Bestandsinvestoren startet Pottsalat ins Jahr 2023 und eröffnet daraufhin im April in Münster</w:t>
      </w:r>
      <w:r w:rsidR="00C010B3">
        <w:rPr>
          <w:rFonts w:ascii="Calibri" w:hAnsi="Calibri" w:cs="Calibri"/>
          <w:color w:val="000000"/>
        </w:rPr>
        <w:t xml:space="preserve"> und</w:t>
      </w:r>
      <w:r>
        <w:rPr>
          <w:rFonts w:ascii="Calibri" w:hAnsi="Calibri" w:cs="Calibri"/>
          <w:color w:val="000000"/>
        </w:rPr>
        <w:t xml:space="preserve"> </w:t>
      </w:r>
      <w:r w:rsidR="006D5C5C">
        <w:rPr>
          <w:rFonts w:ascii="Calibri" w:hAnsi="Calibri" w:cs="Calibri"/>
          <w:color w:val="000000"/>
        </w:rPr>
        <w:t xml:space="preserve">im Juli in Frankfurt </w:t>
      </w:r>
      <w:r>
        <w:rPr>
          <w:rFonts w:ascii="Calibri" w:hAnsi="Calibri" w:cs="Calibri"/>
          <w:color w:val="000000"/>
        </w:rPr>
        <w:t xml:space="preserve">seinen achten </w:t>
      </w:r>
      <w:r w:rsidR="006D5C5C">
        <w:rPr>
          <w:rFonts w:ascii="Calibri" w:hAnsi="Calibri" w:cs="Calibri"/>
          <w:color w:val="000000"/>
        </w:rPr>
        <w:t>und neunten Standort.</w:t>
      </w:r>
    </w:p>
    <w:p w14:paraId="14ECCB24" w14:textId="77777777" w:rsidR="00EF42F7" w:rsidRDefault="00EF42F7"/>
    <w:sectPr w:rsidR="00EF42F7" w:rsidSect="00D42C2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AA0494"/>
    <w:multiLevelType w:val="multilevel"/>
    <w:tmpl w:val="AC3E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806929">
    <w:abstractNumId w:val="1"/>
  </w:num>
  <w:num w:numId="2" w16cid:durableId="1371565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BE"/>
    <w:rsid w:val="00000CBB"/>
    <w:rsid w:val="00017F1D"/>
    <w:rsid w:val="0003374C"/>
    <w:rsid w:val="00077B55"/>
    <w:rsid w:val="0008254C"/>
    <w:rsid w:val="0008407F"/>
    <w:rsid w:val="000A6262"/>
    <w:rsid w:val="000A73A3"/>
    <w:rsid w:val="000C1F0F"/>
    <w:rsid w:val="000F19A4"/>
    <w:rsid w:val="001027CC"/>
    <w:rsid w:val="00112E6D"/>
    <w:rsid w:val="001421A4"/>
    <w:rsid w:val="00163491"/>
    <w:rsid w:val="001E0B40"/>
    <w:rsid w:val="00210086"/>
    <w:rsid w:val="00212FFE"/>
    <w:rsid w:val="00215528"/>
    <w:rsid w:val="00251E7C"/>
    <w:rsid w:val="00254908"/>
    <w:rsid w:val="0026169B"/>
    <w:rsid w:val="00274E8D"/>
    <w:rsid w:val="002868E7"/>
    <w:rsid w:val="002D0E8C"/>
    <w:rsid w:val="002F1110"/>
    <w:rsid w:val="003010F4"/>
    <w:rsid w:val="003017AF"/>
    <w:rsid w:val="00361BEF"/>
    <w:rsid w:val="00375BF2"/>
    <w:rsid w:val="003967FB"/>
    <w:rsid w:val="003B319D"/>
    <w:rsid w:val="00425EF1"/>
    <w:rsid w:val="00480000"/>
    <w:rsid w:val="004A09DD"/>
    <w:rsid w:val="004A7599"/>
    <w:rsid w:val="004F6880"/>
    <w:rsid w:val="00504AEB"/>
    <w:rsid w:val="00514794"/>
    <w:rsid w:val="00526023"/>
    <w:rsid w:val="00526694"/>
    <w:rsid w:val="00592CFF"/>
    <w:rsid w:val="0059575C"/>
    <w:rsid w:val="00661F3B"/>
    <w:rsid w:val="00662945"/>
    <w:rsid w:val="006A215A"/>
    <w:rsid w:val="006D5C5C"/>
    <w:rsid w:val="006F7238"/>
    <w:rsid w:val="007064C7"/>
    <w:rsid w:val="0072091B"/>
    <w:rsid w:val="007266D4"/>
    <w:rsid w:val="00770C46"/>
    <w:rsid w:val="007735AA"/>
    <w:rsid w:val="007A6C49"/>
    <w:rsid w:val="007E4FD2"/>
    <w:rsid w:val="00807A35"/>
    <w:rsid w:val="00853FB2"/>
    <w:rsid w:val="00866234"/>
    <w:rsid w:val="008B5D59"/>
    <w:rsid w:val="008D51DF"/>
    <w:rsid w:val="00934CA2"/>
    <w:rsid w:val="00934CB1"/>
    <w:rsid w:val="00937850"/>
    <w:rsid w:val="0095021D"/>
    <w:rsid w:val="009639DA"/>
    <w:rsid w:val="009F7B59"/>
    <w:rsid w:val="00A07255"/>
    <w:rsid w:val="00A2066C"/>
    <w:rsid w:val="00A23992"/>
    <w:rsid w:val="00A520C9"/>
    <w:rsid w:val="00A63A32"/>
    <w:rsid w:val="00A94125"/>
    <w:rsid w:val="00A95CF6"/>
    <w:rsid w:val="00AC3B24"/>
    <w:rsid w:val="00B340E0"/>
    <w:rsid w:val="00B77E65"/>
    <w:rsid w:val="00B96888"/>
    <w:rsid w:val="00BA0974"/>
    <w:rsid w:val="00BA4F7C"/>
    <w:rsid w:val="00BA7E78"/>
    <w:rsid w:val="00BB3B11"/>
    <w:rsid w:val="00C010B3"/>
    <w:rsid w:val="00C42447"/>
    <w:rsid w:val="00C455DA"/>
    <w:rsid w:val="00C47F82"/>
    <w:rsid w:val="00C85634"/>
    <w:rsid w:val="00CD7D82"/>
    <w:rsid w:val="00CE672D"/>
    <w:rsid w:val="00CF6C69"/>
    <w:rsid w:val="00D07305"/>
    <w:rsid w:val="00D27839"/>
    <w:rsid w:val="00D42C28"/>
    <w:rsid w:val="00D44329"/>
    <w:rsid w:val="00D464D3"/>
    <w:rsid w:val="00D559B4"/>
    <w:rsid w:val="00D55DB0"/>
    <w:rsid w:val="00D765F2"/>
    <w:rsid w:val="00DA5BB1"/>
    <w:rsid w:val="00DF29E4"/>
    <w:rsid w:val="00E107B4"/>
    <w:rsid w:val="00E31E3E"/>
    <w:rsid w:val="00E43816"/>
    <w:rsid w:val="00E571BE"/>
    <w:rsid w:val="00E87F8C"/>
    <w:rsid w:val="00EB283E"/>
    <w:rsid w:val="00EF1B7E"/>
    <w:rsid w:val="00EF42F7"/>
    <w:rsid w:val="00F04DC5"/>
    <w:rsid w:val="00F13AF4"/>
    <w:rsid w:val="00F64995"/>
    <w:rsid w:val="00F6627F"/>
    <w:rsid w:val="00F7368D"/>
    <w:rsid w:val="00FE28B8"/>
    <w:rsid w:val="00FE3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263FF"/>
  <w15:chartTrackingRefBased/>
  <w15:docId w15:val="{32F775C8-65BA-B947-B0AA-34C8A48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0974"/>
    <w:rPr>
      <w:color w:val="0563C1" w:themeColor="hyperlink"/>
      <w:u w:val="single"/>
    </w:rPr>
  </w:style>
  <w:style w:type="character" w:styleId="NichtaufgelsteErwhnung">
    <w:name w:val="Unresolved Mention"/>
    <w:basedOn w:val="Absatz-Standardschriftart"/>
    <w:uiPriority w:val="99"/>
    <w:semiHidden/>
    <w:unhideWhenUsed/>
    <w:rsid w:val="00BA0974"/>
    <w:rPr>
      <w:color w:val="605E5C"/>
      <w:shd w:val="clear" w:color="auto" w:fill="E1DFDD"/>
    </w:rPr>
  </w:style>
  <w:style w:type="paragraph" w:styleId="Listenabsatz">
    <w:name w:val="List Paragraph"/>
    <w:basedOn w:val="Standard"/>
    <w:uiPriority w:val="34"/>
    <w:qFormat/>
    <w:rsid w:val="00937850"/>
    <w:pPr>
      <w:ind w:left="720"/>
      <w:contextualSpacing/>
    </w:pPr>
  </w:style>
  <w:style w:type="paragraph" w:styleId="StandardWeb">
    <w:name w:val="Normal (Web)"/>
    <w:basedOn w:val="Standard"/>
    <w:uiPriority w:val="99"/>
    <w:semiHidden/>
    <w:unhideWhenUsed/>
    <w:rsid w:val="0059575C"/>
    <w:rPr>
      <w:rFonts w:ascii="Times New Roman" w:hAnsi="Times New Roman" w:cs="Times New Roman"/>
    </w:rPr>
  </w:style>
  <w:style w:type="character" w:customStyle="1" w:styleId="selectable-text">
    <w:name w:val="selectable-text"/>
    <w:basedOn w:val="Absatz-Standardschriftart"/>
    <w:rsid w:val="00BA4F7C"/>
  </w:style>
  <w:style w:type="character" w:styleId="BesuchterLink">
    <w:name w:val="FollowedHyperlink"/>
    <w:basedOn w:val="Absatz-Standardschriftart"/>
    <w:uiPriority w:val="99"/>
    <w:semiHidden/>
    <w:unhideWhenUsed/>
    <w:rsid w:val="00274E8D"/>
    <w:rPr>
      <w:color w:val="954F72" w:themeColor="followedHyperlink"/>
      <w:u w:val="single"/>
    </w:rPr>
  </w:style>
  <w:style w:type="paragraph" w:styleId="berarbeitung">
    <w:name w:val="Revision"/>
    <w:hidden/>
    <w:uiPriority w:val="99"/>
    <w:semiHidden/>
    <w:rsid w:val="00215528"/>
  </w:style>
  <w:style w:type="character" w:styleId="Kommentarzeichen">
    <w:name w:val="annotation reference"/>
    <w:basedOn w:val="Absatz-Standardschriftart"/>
    <w:uiPriority w:val="99"/>
    <w:semiHidden/>
    <w:unhideWhenUsed/>
    <w:rsid w:val="00215528"/>
    <w:rPr>
      <w:sz w:val="16"/>
      <w:szCs w:val="16"/>
    </w:rPr>
  </w:style>
  <w:style w:type="paragraph" w:styleId="Kommentartext">
    <w:name w:val="annotation text"/>
    <w:basedOn w:val="Standard"/>
    <w:link w:val="KommentartextZchn"/>
    <w:uiPriority w:val="99"/>
    <w:unhideWhenUsed/>
    <w:rsid w:val="00215528"/>
    <w:rPr>
      <w:sz w:val="20"/>
      <w:szCs w:val="20"/>
    </w:rPr>
  </w:style>
  <w:style w:type="character" w:customStyle="1" w:styleId="KommentartextZchn">
    <w:name w:val="Kommentartext Zchn"/>
    <w:basedOn w:val="Absatz-Standardschriftart"/>
    <w:link w:val="Kommentartext"/>
    <w:uiPriority w:val="99"/>
    <w:rsid w:val="00215528"/>
    <w:rPr>
      <w:sz w:val="20"/>
      <w:szCs w:val="20"/>
    </w:rPr>
  </w:style>
  <w:style w:type="paragraph" w:styleId="Kommentarthema">
    <w:name w:val="annotation subject"/>
    <w:basedOn w:val="Kommentartext"/>
    <w:next w:val="Kommentartext"/>
    <w:link w:val="KommentarthemaZchn"/>
    <w:uiPriority w:val="99"/>
    <w:semiHidden/>
    <w:unhideWhenUsed/>
    <w:rsid w:val="00215528"/>
    <w:rPr>
      <w:b/>
      <w:bCs/>
    </w:rPr>
  </w:style>
  <w:style w:type="character" w:customStyle="1" w:styleId="KommentarthemaZchn">
    <w:name w:val="Kommentarthema Zchn"/>
    <w:basedOn w:val="KommentartextZchn"/>
    <w:link w:val="Kommentarthema"/>
    <w:uiPriority w:val="99"/>
    <w:semiHidden/>
    <w:rsid w:val="002155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2048">
      <w:bodyDiv w:val="1"/>
      <w:marLeft w:val="0"/>
      <w:marRight w:val="0"/>
      <w:marTop w:val="0"/>
      <w:marBottom w:val="0"/>
      <w:divBdr>
        <w:top w:val="none" w:sz="0" w:space="0" w:color="auto"/>
        <w:left w:val="none" w:sz="0" w:space="0" w:color="auto"/>
        <w:bottom w:val="none" w:sz="0" w:space="0" w:color="auto"/>
        <w:right w:val="none" w:sz="0" w:space="0" w:color="auto"/>
      </w:divBdr>
      <w:divsChild>
        <w:div w:id="481190956">
          <w:marLeft w:val="0"/>
          <w:marRight w:val="0"/>
          <w:marTop w:val="0"/>
          <w:marBottom w:val="0"/>
          <w:divBdr>
            <w:top w:val="none" w:sz="0" w:space="0" w:color="auto"/>
            <w:left w:val="none" w:sz="0" w:space="0" w:color="auto"/>
            <w:bottom w:val="none" w:sz="0" w:space="0" w:color="auto"/>
            <w:right w:val="none" w:sz="0" w:space="0" w:color="auto"/>
          </w:divBdr>
          <w:divsChild>
            <w:div w:id="249969382">
              <w:marLeft w:val="0"/>
              <w:marRight w:val="0"/>
              <w:marTop w:val="0"/>
              <w:marBottom w:val="0"/>
              <w:divBdr>
                <w:top w:val="none" w:sz="0" w:space="0" w:color="auto"/>
                <w:left w:val="none" w:sz="0" w:space="0" w:color="auto"/>
                <w:bottom w:val="none" w:sz="0" w:space="0" w:color="auto"/>
                <w:right w:val="none" w:sz="0" w:space="0" w:color="auto"/>
              </w:divBdr>
              <w:divsChild>
                <w:div w:id="20001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2844">
      <w:bodyDiv w:val="1"/>
      <w:marLeft w:val="0"/>
      <w:marRight w:val="0"/>
      <w:marTop w:val="0"/>
      <w:marBottom w:val="0"/>
      <w:divBdr>
        <w:top w:val="none" w:sz="0" w:space="0" w:color="auto"/>
        <w:left w:val="none" w:sz="0" w:space="0" w:color="auto"/>
        <w:bottom w:val="none" w:sz="0" w:space="0" w:color="auto"/>
        <w:right w:val="none" w:sz="0" w:space="0" w:color="auto"/>
      </w:divBdr>
      <w:divsChild>
        <w:div w:id="1801075163">
          <w:marLeft w:val="0"/>
          <w:marRight w:val="0"/>
          <w:marTop w:val="0"/>
          <w:marBottom w:val="0"/>
          <w:divBdr>
            <w:top w:val="none" w:sz="0" w:space="0" w:color="auto"/>
            <w:left w:val="none" w:sz="0" w:space="0" w:color="auto"/>
            <w:bottom w:val="none" w:sz="0" w:space="0" w:color="auto"/>
            <w:right w:val="none" w:sz="0" w:space="0" w:color="auto"/>
          </w:divBdr>
          <w:divsChild>
            <w:div w:id="1219048067">
              <w:marLeft w:val="0"/>
              <w:marRight w:val="0"/>
              <w:marTop w:val="0"/>
              <w:marBottom w:val="0"/>
              <w:divBdr>
                <w:top w:val="none" w:sz="0" w:space="0" w:color="auto"/>
                <w:left w:val="none" w:sz="0" w:space="0" w:color="auto"/>
                <w:bottom w:val="none" w:sz="0" w:space="0" w:color="auto"/>
                <w:right w:val="none" w:sz="0" w:space="0" w:color="auto"/>
              </w:divBdr>
              <w:divsChild>
                <w:div w:id="20668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795">
      <w:bodyDiv w:val="1"/>
      <w:marLeft w:val="0"/>
      <w:marRight w:val="0"/>
      <w:marTop w:val="0"/>
      <w:marBottom w:val="0"/>
      <w:divBdr>
        <w:top w:val="none" w:sz="0" w:space="0" w:color="auto"/>
        <w:left w:val="none" w:sz="0" w:space="0" w:color="auto"/>
        <w:bottom w:val="none" w:sz="0" w:space="0" w:color="auto"/>
        <w:right w:val="none" w:sz="0" w:space="0" w:color="auto"/>
      </w:divBdr>
      <w:divsChild>
        <w:div w:id="1869292405">
          <w:marLeft w:val="0"/>
          <w:marRight w:val="0"/>
          <w:marTop w:val="0"/>
          <w:marBottom w:val="0"/>
          <w:divBdr>
            <w:top w:val="none" w:sz="0" w:space="0" w:color="auto"/>
            <w:left w:val="none" w:sz="0" w:space="0" w:color="auto"/>
            <w:bottom w:val="none" w:sz="0" w:space="0" w:color="auto"/>
            <w:right w:val="none" w:sz="0" w:space="0" w:color="auto"/>
          </w:divBdr>
        </w:div>
        <w:div w:id="122383142">
          <w:marLeft w:val="0"/>
          <w:marRight w:val="0"/>
          <w:marTop w:val="0"/>
          <w:marBottom w:val="0"/>
          <w:divBdr>
            <w:top w:val="none" w:sz="0" w:space="0" w:color="auto"/>
            <w:left w:val="none" w:sz="0" w:space="0" w:color="auto"/>
            <w:bottom w:val="none" w:sz="0" w:space="0" w:color="auto"/>
            <w:right w:val="none" w:sz="0" w:space="0" w:color="auto"/>
          </w:divBdr>
          <w:divsChild>
            <w:div w:id="1055397530">
              <w:marLeft w:val="0"/>
              <w:marRight w:val="0"/>
              <w:marTop w:val="0"/>
              <w:marBottom w:val="0"/>
              <w:divBdr>
                <w:top w:val="none" w:sz="0" w:space="0" w:color="auto"/>
                <w:left w:val="none" w:sz="0" w:space="0" w:color="auto"/>
                <w:bottom w:val="none" w:sz="0" w:space="0" w:color="auto"/>
                <w:right w:val="none" w:sz="0" w:space="0" w:color="auto"/>
              </w:divBdr>
            </w:div>
            <w:div w:id="749086783">
              <w:marLeft w:val="0"/>
              <w:marRight w:val="0"/>
              <w:marTop w:val="0"/>
              <w:marBottom w:val="0"/>
              <w:divBdr>
                <w:top w:val="none" w:sz="0" w:space="0" w:color="auto"/>
                <w:left w:val="none" w:sz="0" w:space="0" w:color="auto"/>
                <w:bottom w:val="none" w:sz="0" w:space="0" w:color="auto"/>
                <w:right w:val="none" w:sz="0" w:space="0" w:color="auto"/>
              </w:divBdr>
            </w:div>
            <w:div w:id="190848055">
              <w:marLeft w:val="0"/>
              <w:marRight w:val="0"/>
              <w:marTop w:val="0"/>
              <w:marBottom w:val="0"/>
              <w:divBdr>
                <w:top w:val="none" w:sz="0" w:space="0" w:color="auto"/>
                <w:left w:val="none" w:sz="0" w:space="0" w:color="auto"/>
                <w:bottom w:val="none" w:sz="0" w:space="0" w:color="auto"/>
                <w:right w:val="none" w:sz="0" w:space="0" w:color="auto"/>
              </w:divBdr>
            </w:div>
            <w:div w:id="140312795">
              <w:marLeft w:val="567"/>
              <w:marRight w:val="0"/>
              <w:marTop w:val="0"/>
              <w:marBottom w:val="0"/>
              <w:divBdr>
                <w:top w:val="none" w:sz="0" w:space="0" w:color="auto"/>
                <w:left w:val="none" w:sz="0" w:space="0" w:color="auto"/>
                <w:bottom w:val="none" w:sz="0" w:space="0" w:color="auto"/>
                <w:right w:val="none" w:sz="0" w:space="0" w:color="auto"/>
              </w:divBdr>
            </w:div>
            <w:div w:id="1795170046">
              <w:marLeft w:val="567"/>
              <w:marRight w:val="0"/>
              <w:marTop w:val="0"/>
              <w:marBottom w:val="0"/>
              <w:divBdr>
                <w:top w:val="none" w:sz="0" w:space="0" w:color="auto"/>
                <w:left w:val="none" w:sz="0" w:space="0" w:color="auto"/>
                <w:bottom w:val="none" w:sz="0" w:space="0" w:color="auto"/>
                <w:right w:val="none" w:sz="0" w:space="0" w:color="auto"/>
              </w:divBdr>
            </w:div>
            <w:div w:id="329868884">
              <w:marLeft w:val="567"/>
              <w:marRight w:val="0"/>
              <w:marTop w:val="0"/>
              <w:marBottom w:val="0"/>
              <w:divBdr>
                <w:top w:val="none" w:sz="0" w:space="0" w:color="auto"/>
                <w:left w:val="none" w:sz="0" w:space="0" w:color="auto"/>
                <w:bottom w:val="none" w:sz="0" w:space="0" w:color="auto"/>
                <w:right w:val="none" w:sz="0" w:space="0" w:color="auto"/>
              </w:divBdr>
            </w:div>
            <w:div w:id="1200388342">
              <w:marLeft w:val="567"/>
              <w:marRight w:val="0"/>
              <w:marTop w:val="0"/>
              <w:marBottom w:val="0"/>
              <w:divBdr>
                <w:top w:val="none" w:sz="0" w:space="0" w:color="auto"/>
                <w:left w:val="none" w:sz="0" w:space="0" w:color="auto"/>
                <w:bottom w:val="none" w:sz="0" w:space="0" w:color="auto"/>
                <w:right w:val="none" w:sz="0" w:space="0" w:color="auto"/>
              </w:divBdr>
            </w:div>
            <w:div w:id="643775116">
              <w:marLeft w:val="567"/>
              <w:marRight w:val="0"/>
              <w:marTop w:val="0"/>
              <w:marBottom w:val="0"/>
              <w:divBdr>
                <w:top w:val="none" w:sz="0" w:space="0" w:color="auto"/>
                <w:left w:val="none" w:sz="0" w:space="0" w:color="auto"/>
                <w:bottom w:val="none" w:sz="0" w:space="0" w:color="auto"/>
                <w:right w:val="none" w:sz="0" w:space="0" w:color="auto"/>
              </w:divBdr>
            </w:div>
            <w:div w:id="396322932">
              <w:marLeft w:val="0"/>
              <w:marRight w:val="0"/>
              <w:marTop w:val="0"/>
              <w:marBottom w:val="0"/>
              <w:divBdr>
                <w:top w:val="none" w:sz="0" w:space="0" w:color="auto"/>
                <w:left w:val="none" w:sz="0" w:space="0" w:color="auto"/>
                <w:bottom w:val="none" w:sz="0" w:space="0" w:color="auto"/>
                <w:right w:val="none" w:sz="0" w:space="0" w:color="auto"/>
              </w:divBdr>
            </w:div>
            <w:div w:id="1649742419">
              <w:marLeft w:val="0"/>
              <w:marRight w:val="0"/>
              <w:marTop w:val="0"/>
              <w:marBottom w:val="0"/>
              <w:divBdr>
                <w:top w:val="none" w:sz="0" w:space="0" w:color="auto"/>
                <w:left w:val="none" w:sz="0" w:space="0" w:color="auto"/>
                <w:bottom w:val="none" w:sz="0" w:space="0" w:color="auto"/>
                <w:right w:val="none" w:sz="0" w:space="0" w:color="auto"/>
              </w:divBdr>
            </w:div>
            <w:div w:id="423499628">
              <w:marLeft w:val="0"/>
              <w:marRight w:val="0"/>
              <w:marTop w:val="0"/>
              <w:marBottom w:val="0"/>
              <w:divBdr>
                <w:top w:val="none" w:sz="0" w:space="0" w:color="auto"/>
                <w:left w:val="none" w:sz="0" w:space="0" w:color="auto"/>
                <w:bottom w:val="none" w:sz="0" w:space="0" w:color="auto"/>
                <w:right w:val="none" w:sz="0" w:space="0" w:color="auto"/>
              </w:divBdr>
            </w:div>
            <w:div w:id="149903905">
              <w:marLeft w:val="0"/>
              <w:marRight w:val="0"/>
              <w:marTop w:val="0"/>
              <w:marBottom w:val="0"/>
              <w:divBdr>
                <w:top w:val="none" w:sz="0" w:space="0" w:color="auto"/>
                <w:left w:val="none" w:sz="0" w:space="0" w:color="auto"/>
                <w:bottom w:val="none" w:sz="0" w:space="0" w:color="auto"/>
                <w:right w:val="none" w:sz="0" w:space="0" w:color="auto"/>
              </w:divBdr>
            </w:div>
            <w:div w:id="1045059507">
              <w:marLeft w:val="0"/>
              <w:marRight w:val="0"/>
              <w:marTop w:val="0"/>
              <w:marBottom w:val="0"/>
              <w:divBdr>
                <w:top w:val="none" w:sz="0" w:space="0" w:color="auto"/>
                <w:left w:val="none" w:sz="0" w:space="0" w:color="auto"/>
                <w:bottom w:val="none" w:sz="0" w:space="0" w:color="auto"/>
                <w:right w:val="none" w:sz="0" w:space="0" w:color="auto"/>
              </w:divBdr>
            </w:div>
            <w:div w:id="2106535650">
              <w:marLeft w:val="0"/>
              <w:marRight w:val="0"/>
              <w:marTop w:val="0"/>
              <w:marBottom w:val="0"/>
              <w:divBdr>
                <w:top w:val="none" w:sz="0" w:space="0" w:color="auto"/>
                <w:left w:val="none" w:sz="0" w:space="0" w:color="auto"/>
                <w:bottom w:val="none" w:sz="0" w:space="0" w:color="auto"/>
                <w:right w:val="none" w:sz="0" w:space="0" w:color="auto"/>
              </w:divBdr>
            </w:div>
            <w:div w:id="603730552">
              <w:marLeft w:val="0"/>
              <w:marRight w:val="0"/>
              <w:marTop w:val="0"/>
              <w:marBottom w:val="0"/>
              <w:divBdr>
                <w:top w:val="none" w:sz="0" w:space="0" w:color="auto"/>
                <w:left w:val="none" w:sz="0" w:space="0" w:color="auto"/>
                <w:bottom w:val="none" w:sz="0" w:space="0" w:color="auto"/>
                <w:right w:val="none" w:sz="0" w:space="0" w:color="auto"/>
              </w:divBdr>
            </w:div>
            <w:div w:id="720637834">
              <w:marLeft w:val="0"/>
              <w:marRight w:val="0"/>
              <w:marTop w:val="0"/>
              <w:marBottom w:val="0"/>
              <w:divBdr>
                <w:top w:val="none" w:sz="0" w:space="0" w:color="auto"/>
                <w:left w:val="none" w:sz="0" w:space="0" w:color="auto"/>
                <w:bottom w:val="none" w:sz="0" w:space="0" w:color="auto"/>
                <w:right w:val="none" w:sz="0" w:space="0" w:color="auto"/>
              </w:divBdr>
            </w:div>
            <w:div w:id="875852810">
              <w:marLeft w:val="0"/>
              <w:marRight w:val="0"/>
              <w:marTop w:val="0"/>
              <w:marBottom w:val="0"/>
              <w:divBdr>
                <w:top w:val="none" w:sz="0" w:space="0" w:color="auto"/>
                <w:left w:val="none" w:sz="0" w:space="0" w:color="auto"/>
                <w:bottom w:val="none" w:sz="0" w:space="0" w:color="auto"/>
                <w:right w:val="none" w:sz="0" w:space="0" w:color="auto"/>
              </w:divBdr>
            </w:div>
            <w:div w:id="1004824372">
              <w:marLeft w:val="0"/>
              <w:marRight w:val="0"/>
              <w:marTop w:val="0"/>
              <w:marBottom w:val="0"/>
              <w:divBdr>
                <w:top w:val="none" w:sz="0" w:space="0" w:color="auto"/>
                <w:left w:val="none" w:sz="0" w:space="0" w:color="auto"/>
                <w:bottom w:val="none" w:sz="0" w:space="0" w:color="auto"/>
                <w:right w:val="none" w:sz="0" w:space="0" w:color="auto"/>
              </w:divBdr>
            </w:div>
            <w:div w:id="1477381571">
              <w:marLeft w:val="0"/>
              <w:marRight w:val="0"/>
              <w:marTop w:val="0"/>
              <w:marBottom w:val="0"/>
              <w:divBdr>
                <w:top w:val="none" w:sz="0" w:space="0" w:color="auto"/>
                <w:left w:val="none" w:sz="0" w:space="0" w:color="auto"/>
                <w:bottom w:val="none" w:sz="0" w:space="0" w:color="auto"/>
                <w:right w:val="none" w:sz="0" w:space="0" w:color="auto"/>
              </w:divBdr>
            </w:div>
            <w:div w:id="253707289">
              <w:marLeft w:val="0"/>
              <w:marRight w:val="0"/>
              <w:marTop w:val="0"/>
              <w:marBottom w:val="0"/>
              <w:divBdr>
                <w:top w:val="none" w:sz="0" w:space="0" w:color="auto"/>
                <w:left w:val="none" w:sz="0" w:space="0" w:color="auto"/>
                <w:bottom w:val="none" w:sz="0" w:space="0" w:color="auto"/>
                <w:right w:val="none" w:sz="0" w:space="0" w:color="auto"/>
              </w:divBdr>
            </w:div>
            <w:div w:id="198056472">
              <w:marLeft w:val="0"/>
              <w:marRight w:val="0"/>
              <w:marTop w:val="0"/>
              <w:marBottom w:val="0"/>
              <w:divBdr>
                <w:top w:val="none" w:sz="0" w:space="0" w:color="auto"/>
                <w:left w:val="none" w:sz="0" w:space="0" w:color="auto"/>
                <w:bottom w:val="none" w:sz="0" w:space="0" w:color="auto"/>
                <w:right w:val="none" w:sz="0" w:space="0" w:color="auto"/>
              </w:divBdr>
            </w:div>
            <w:div w:id="754015987">
              <w:marLeft w:val="0"/>
              <w:marRight w:val="0"/>
              <w:marTop w:val="0"/>
              <w:marBottom w:val="0"/>
              <w:divBdr>
                <w:top w:val="none" w:sz="0" w:space="0" w:color="auto"/>
                <w:left w:val="none" w:sz="0" w:space="0" w:color="auto"/>
                <w:bottom w:val="none" w:sz="0" w:space="0" w:color="auto"/>
                <w:right w:val="none" w:sz="0" w:space="0" w:color="auto"/>
              </w:divBdr>
            </w:div>
            <w:div w:id="665935862">
              <w:marLeft w:val="0"/>
              <w:marRight w:val="0"/>
              <w:marTop w:val="0"/>
              <w:marBottom w:val="0"/>
              <w:divBdr>
                <w:top w:val="none" w:sz="0" w:space="0" w:color="auto"/>
                <w:left w:val="none" w:sz="0" w:space="0" w:color="auto"/>
                <w:bottom w:val="none" w:sz="0" w:space="0" w:color="auto"/>
                <w:right w:val="none" w:sz="0" w:space="0" w:color="auto"/>
              </w:divBdr>
            </w:div>
            <w:div w:id="249580460">
              <w:marLeft w:val="0"/>
              <w:marRight w:val="0"/>
              <w:marTop w:val="0"/>
              <w:marBottom w:val="0"/>
              <w:divBdr>
                <w:top w:val="none" w:sz="0" w:space="0" w:color="auto"/>
                <w:left w:val="none" w:sz="0" w:space="0" w:color="auto"/>
                <w:bottom w:val="none" w:sz="0" w:space="0" w:color="auto"/>
                <w:right w:val="none" w:sz="0" w:space="0" w:color="auto"/>
              </w:divBdr>
            </w:div>
            <w:div w:id="313681661">
              <w:marLeft w:val="0"/>
              <w:marRight w:val="0"/>
              <w:marTop w:val="0"/>
              <w:marBottom w:val="0"/>
              <w:divBdr>
                <w:top w:val="none" w:sz="0" w:space="0" w:color="auto"/>
                <w:left w:val="none" w:sz="0" w:space="0" w:color="auto"/>
                <w:bottom w:val="none" w:sz="0" w:space="0" w:color="auto"/>
                <w:right w:val="none" w:sz="0" w:space="0" w:color="auto"/>
              </w:divBdr>
            </w:div>
            <w:div w:id="467479671">
              <w:marLeft w:val="0"/>
              <w:marRight w:val="0"/>
              <w:marTop w:val="0"/>
              <w:marBottom w:val="0"/>
              <w:divBdr>
                <w:top w:val="none" w:sz="0" w:space="0" w:color="auto"/>
                <w:left w:val="none" w:sz="0" w:space="0" w:color="auto"/>
                <w:bottom w:val="none" w:sz="0" w:space="0" w:color="auto"/>
                <w:right w:val="none" w:sz="0" w:space="0" w:color="auto"/>
              </w:divBdr>
            </w:div>
            <w:div w:id="1539314023">
              <w:marLeft w:val="0"/>
              <w:marRight w:val="0"/>
              <w:marTop w:val="0"/>
              <w:marBottom w:val="0"/>
              <w:divBdr>
                <w:top w:val="none" w:sz="0" w:space="0" w:color="auto"/>
                <w:left w:val="none" w:sz="0" w:space="0" w:color="auto"/>
                <w:bottom w:val="none" w:sz="0" w:space="0" w:color="auto"/>
                <w:right w:val="none" w:sz="0" w:space="0" w:color="auto"/>
              </w:divBdr>
            </w:div>
            <w:div w:id="536967836">
              <w:marLeft w:val="0"/>
              <w:marRight w:val="0"/>
              <w:marTop w:val="0"/>
              <w:marBottom w:val="0"/>
              <w:divBdr>
                <w:top w:val="none" w:sz="0" w:space="0" w:color="auto"/>
                <w:left w:val="none" w:sz="0" w:space="0" w:color="auto"/>
                <w:bottom w:val="none" w:sz="0" w:space="0" w:color="auto"/>
                <w:right w:val="none" w:sz="0" w:space="0" w:color="auto"/>
              </w:divBdr>
            </w:div>
            <w:div w:id="1405687693">
              <w:marLeft w:val="0"/>
              <w:marRight w:val="0"/>
              <w:marTop w:val="0"/>
              <w:marBottom w:val="0"/>
              <w:divBdr>
                <w:top w:val="none" w:sz="0" w:space="0" w:color="auto"/>
                <w:left w:val="none" w:sz="0" w:space="0" w:color="auto"/>
                <w:bottom w:val="none" w:sz="0" w:space="0" w:color="auto"/>
                <w:right w:val="none" w:sz="0" w:space="0" w:color="auto"/>
              </w:divBdr>
            </w:div>
            <w:div w:id="256602685">
              <w:marLeft w:val="0"/>
              <w:marRight w:val="0"/>
              <w:marTop w:val="0"/>
              <w:marBottom w:val="0"/>
              <w:divBdr>
                <w:top w:val="none" w:sz="0" w:space="0" w:color="auto"/>
                <w:left w:val="none" w:sz="0" w:space="0" w:color="auto"/>
                <w:bottom w:val="none" w:sz="0" w:space="0" w:color="auto"/>
                <w:right w:val="none" w:sz="0" w:space="0" w:color="auto"/>
              </w:divBdr>
            </w:div>
            <w:div w:id="816383972">
              <w:marLeft w:val="0"/>
              <w:marRight w:val="0"/>
              <w:marTop w:val="0"/>
              <w:marBottom w:val="0"/>
              <w:divBdr>
                <w:top w:val="none" w:sz="0" w:space="0" w:color="auto"/>
                <w:left w:val="none" w:sz="0" w:space="0" w:color="auto"/>
                <w:bottom w:val="none" w:sz="0" w:space="0" w:color="auto"/>
                <w:right w:val="none" w:sz="0" w:space="0" w:color="auto"/>
              </w:divBdr>
            </w:div>
            <w:div w:id="8099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5857">
      <w:bodyDiv w:val="1"/>
      <w:marLeft w:val="0"/>
      <w:marRight w:val="0"/>
      <w:marTop w:val="0"/>
      <w:marBottom w:val="0"/>
      <w:divBdr>
        <w:top w:val="none" w:sz="0" w:space="0" w:color="auto"/>
        <w:left w:val="none" w:sz="0" w:space="0" w:color="auto"/>
        <w:bottom w:val="none" w:sz="0" w:space="0" w:color="auto"/>
        <w:right w:val="none" w:sz="0" w:space="0" w:color="auto"/>
      </w:divBdr>
      <w:divsChild>
        <w:div w:id="238903564">
          <w:marLeft w:val="0"/>
          <w:marRight w:val="0"/>
          <w:marTop w:val="0"/>
          <w:marBottom w:val="0"/>
          <w:divBdr>
            <w:top w:val="none" w:sz="0" w:space="0" w:color="auto"/>
            <w:left w:val="none" w:sz="0" w:space="0" w:color="auto"/>
            <w:bottom w:val="none" w:sz="0" w:space="0" w:color="auto"/>
            <w:right w:val="none" w:sz="0" w:space="0" w:color="auto"/>
          </w:divBdr>
          <w:divsChild>
            <w:div w:id="1796096312">
              <w:marLeft w:val="0"/>
              <w:marRight w:val="0"/>
              <w:marTop w:val="0"/>
              <w:marBottom w:val="0"/>
              <w:divBdr>
                <w:top w:val="none" w:sz="0" w:space="0" w:color="auto"/>
                <w:left w:val="none" w:sz="0" w:space="0" w:color="auto"/>
                <w:bottom w:val="none" w:sz="0" w:space="0" w:color="auto"/>
                <w:right w:val="none" w:sz="0" w:space="0" w:color="auto"/>
              </w:divBdr>
              <w:divsChild>
                <w:div w:id="136479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5686">
      <w:bodyDiv w:val="1"/>
      <w:marLeft w:val="0"/>
      <w:marRight w:val="0"/>
      <w:marTop w:val="0"/>
      <w:marBottom w:val="0"/>
      <w:divBdr>
        <w:top w:val="none" w:sz="0" w:space="0" w:color="auto"/>
        <w:left w:val="none" w:sz="0" w:space="0" w:color="auto"/>
        <w:bottom w:val="none" w:sz="0" w:space="0" w:color="auto"/>
        <w:right w:val="none" w:sz="0" w:space="0" w:color="auto"/>
      </w:divBdr>
      <w:divsChild>
        <w:div w:id="258678215">
          <w:marLeft w:val="0"/>
          <w:marRight w:val="0"/>
          <w:marTop w:val="0"/>
          <w:marBottom w:val="0"/>
          <w:divBdr>
            <w:top w:val="none" w:sz="0" w:space="0" w:color="auto"/>
            <w:left w:val="none" w:sz="0" w:space="0" w:color="auto"/>
            <w:bottom w:val="none" w:sz="0" w:space="0" w:color="auto"/>
            <w:right w:val="none" w:sz="0" w:space="0" w:color="auto"/>
          </w:divBdr>
          <w:divsChild>
            <w:div w:id="1280528433">
              <w:marLeft w:val="0"/>
              <w:marRight w:val="0"/>
              <w:marTop w:val="0"/>
              <w:marBottom w:val="0"/>
              <w:divBdr>
                <w:top w:val="none" w:sz="0" w:space="0" w:color="auto"/>
                <w:left w:val="none" w:sz="0" w:space="0" w:color="auto"/>
                <w:bottom w:val="none" w:sz="0" w:space="0" w:color="auto"/>
                <w:right w:val="none" w:sz="0" w:space="0" w:color="auto"/>
              </w:divBdr>
              <w:divsChild>
                <w:div w:id="16732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pottsalat" TargetMode="External"/><Relationship Id="rId3" Type="http://schemas.openxmlformats.org/officeDocument/2006/relationships/settings" Target="settings.xml"/><Relationship Id="rId7" Type="http://schemas.openxmlformats.org/officeDocument/2006/relationships/hyperlink" Target="https://pottsalat.de/pre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sse@pottsalat.de" TargetMode="External"/><Relationship Id="rId11" Type="http://schemas.openxmlformats.org/officeDocument/2006/relationships/theme" Target="theme/theme1.xml"/><Relationship Id="rId5" Type="http://schemas.openxmlformats.org/officeDocument/2006/relationships/hyperlink" Target="http://www.pottsalat.d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ttsalat.de/nachhaltigke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5834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Gottbrath</dc:creator>
  <cp:keywords/>
  <dc:description/>
  <cp:lastModifiedBy>Wolfgang Gottbrath</cp:lastModifiedBy>
  <cp:revision>36</cp:revision>
  <dcterms:created xsi:type="dcterms:W3CDTF">2023-09-04T12:14:00Z</dcterms:created>
  <dcterms:modified xsi:type="dcterms:W3CDTF">2023-09-04T17:33:00Z</dcterms:modified>
</cp:coreProperties>
</file>